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80"/>
        <w:jc w:val="center"/>
        <w:rPr>
          <w:rFonts w:ascii="Arial" w:cs="Arial" w:hAnsi="Arial"/>
          <w:b/>
          <w:sz w:val="32"/>
          <w:szCs w:val="32"/>
          <w:lang w:val="en-US"/>
        </w:rPr>
      </w:pPr>
      <w:r>
        <w:rPr>
          <w:rFonts w:ascii="Arial" w:cs="Arial" w:hAnsi="Arial"/>
          <w:b/>
          <w:sz w:val="32"/>
          <w:szCs w:val="32"/>
          <w:lang w:val="en-US"/>
        </w:rPr>
        <w:t>Hora pro</w:t>
      </w:r>
      <w:r>
        <w:rPr>
          <w:rFonts w:ascii="Arial" w:cs="Arial" w:hAnsi="Arial"/>
          <w:b/>
          <w:sz w:val="32"/>
          <w:szCs w:val="32"/>
          <w:lang w:val="en-US"/>
        </w:rPr>
        <w:t>měnění</w:t>
      </w:r>
    </w:p>
    <w:p>
      <w:pPr>
        <w:pStyle w:val="style0"/>
        <w:spacing w:after="80"/>
        <w:jc w:val="both"/>
        <w:rPr>
          <w:rFonts w:ascii="Arial" w:cs="Arial" w:hAnsi="Arial"/>
          <w:b/>
          <w:sz w:val="32"/>
          <w:szCs w:val="32"/>
        </w:rPr>
      </w:pPr>
      <w:r w:rsidR="005B3CA7">
        <w:rPr>
          <w:rFonts w:ascii="Arial" w:cs="Arial" w:hAnsi="Arial"/>
          <w:b/>
          <w:sz w:val="32"/>
          <w:szCs w:val="32"/>
        </w:rPr>
        <w:t>Mt 17:</w:t>
      </w:r>
      <w:r w:rsidR="005B3CA7" w:rsidRPr="005B3CA7">
        <w:rPr>
          <w:rFonts w:ascii="Arial" w:cs="Arial" w:hAnsi="Arial"/>
          <w:b/>
          <w:sz w:val="32"/>
          <w:szCs w:val="32"/>
        </w:rPr>
        <w:t>1-</w:t>
      </w:r>
      <w:r w:rsidR="005366CD">
        <w:rPr>
          <w:rFonts w:ascii="Arial" w:cs="Arial" w:hAnsi="Arial"/>
          <w:b/>
          <w:sz w:val="32"/>
          <w:szCs w:val="32"/>
        </w:rPr>
        <w:t>20</w:t>
      </w:r>
    </w:p>
    <w:p>
      <w:pPr>
        <w:pStyle w:val="style0"/>
        <w:spacing w:after="120"/>
        <w:jc w:val="both"/>
        <w:rPr>
          <w:rFonts w:ascii="Arial" w:cs="Arial" w:hAnsi="Arial"/>
          <w:i/>
          <w:sz w:val="32"/>
          <w:szCs w:val="32"/>
        </w:rPr>
      </w:pPr>
      <w:r w:rsidR="00CD04C5">
        <w:rPr>
          <w:rFonts w:ascii="Arial" w:cs="Arial" w:hAnsi="Arial"/>
          <w:sz w:val="32"/>
          <w:szCs w:val="32"/>
        </w:rPr>
        <w:t>Ty n</w:t>
      </w:r>
      <w:r w:rsidR="00CD04C5" w:rsidRPr="00CD04C5">
        <w:rPr>
          <w:rFonts w:ascii="Arial" w:cs="Arial" w:hAnsi="Arial"/>
          <w:sz w:val="32"/>
          <w:szCs w:val="32"/>
        </w:rPr>
        <w:t xml:space="preserve">epohodlné </w:t>
      </w:r>
      <w:r w:rsidR="00CD04C5">
        <w:rPr>
          <w:rFonts w:ascii="Arial" w:cs="Arial" w:hAnsi="Arial"/>
          <w:sz w:val="32"/>
          <w:szCs w:val="32"/>
        </w:rPr>
        <w:t xml:space="preserve">úseky cesty </w:t>
      </w:r>
      <w:r w:rsidR="00CD04C5" w:rsidRPr="00CD04C5">
        <w:rPr>
          <w:rFonts w:ascii="Arial" w:cs="Arial" w:hAnsi="Arial"/>
          <w:sz w:val="32"/>
          <w:szCs w:val="32"/>
        </w:rPr>
        <w:t>pro nás mohou být i ty nejkrásnější</w:t>
      </w:r>
      <w:r w:rsidRPr="00CD04C5">
        <w:rPr>
          <w:rFonts w:ascii="Arial" w:cs="Arial" w:hAnsi="Arial"/>
          <w:sz w:val="32"/>
          <w:szCs w:val="32"/>
          <w:lang w:val="en-US"/>
        </w:rPr>
        <w:t xml:space="preserve">. </w:t>
      </w:r>
      <w:r w:rsidRPr="00CD04C5">
        <w:rPr>
          <w:rFonts w:ascii="Arial" w:cs="Arial" w:hAnsi="Arial"/>
          <w:sz w:val="32"/>
          <w:szCs w:val="32"/>
          <w:lang w:val="en-US"/>
        </w:rPr>
        <w:t>Do</w:t>
      </w:r>
      <w:r w:rsidRPr="00CD04C5">
        <w:rPr>
          <w:rFonts w:ascii="Arial" w:cs="Arial" w:hAnsi="Arial"/>
          <w:sz w:val="32"/>
          <w:szCs w:val="32"/>
          <w:lang w:val="en-US"/>
        </w:rPr>
        <w:t>konce</w:t>
      </w:r>
      <w:r w:rsidR="00360900">
        <w:rPr>
          <w:rFonts w:ascii="Arial" w:cs="Arial" w:hAnsi="Arial"/>
          <w:sz w:val="32"/>
          <w:szCs w:val="32"/>
        </w:rPr>
        <w:t xml:space="preserve"> nejvíc</w:t>
      </w:r>
      <w:r w:rsidR="00CD04C5">
        <w:rPr>
          <w:rFonts w:ascii="Arial" w:cs="Arial" w:hAnsi="Arial"/>
          <w:sz w:val="32"/>
          <w:szCs w:val="32"/>
        </w:rPr>
        <w:t xml:space="preserve"> povznášející stránky</w:t>
      </w:r>
      <w:r w:rsidR="00360900">
        <w:rPr>
          <w:rFonts w:ascii="Arial" w:cs="Arial" w:hAnsi="Arial"/>
          <w:sz w:val="32"/>
          <w:szCs w:val="32"/>
        </w:rPr>
        <w:t xml:space="preserve"> knihy života</w:t>
      </w:r>
      <w:r w:rsidR="00CD04C5">
        <w:rPr>
          <w:rFonts w:ascii="Arial" w:cs="Arial" w:hAnsi="Arial"/>
          <w:sz w:val="32"/>
          <w:szCs w:val="32"/>
        </w:rPr>
        <w:t xml:space="preserve">. </w:t>
      </w:r>
      <w:r w:rsidR="00CD04C5" w:rsidRPr="00CD04C5">
        <w:rPr>
          <w:rFonts w:ascii="Arial" w:cs="Arial" w:hAnsi="Arial"/>
          <w:sz w:val="32"/>
          <w:szCs w:val="32"/>
        </w:rPr>
        <w:t xml:space="preserve">Typickým příkladem je </w:t>
      </w:r>
      <w:r w:rsidR="00CD04C5">
        <w:rPr>
          <w:rFonts w:ascii="Arial" w:cs="Arial" w:hAnsi="Arial"/>
          <w:sz w:val="32"/>
          <w:szCs w:val="32"/>
        </w:rPr>
        <w:t>text</w:t>
      </w:r>
      <w:r w:rsidR="00CD04C5" w:rsidRPr="00CD04C5">
        <w:rPr>
          <w:rFonts w:ascii="Arial" w:cs="Arial" w:hAnsi="Arial"/>
          <w:sz w:val="32"/>
          <w:szCs w:val="32"/>
        </w:rPr>
        <w:t xml:space="preserve"> o proměnění </w:t>
      </w:r>
      <w:r w:rsidR="00CD04C5">
        <w:rPr>
          <w:rFonts w:ascii="Arial" w:cs="Arial" w:hAnsi="Arial"/>
          <w:sz w:val="32"/>
          <w:szCs w:val="32"/>
        </w:rPr>
        <w:t>Ježíše na hoře, které se říká Hora proměnění.</w:t>
      </w:r>
      <w:r w:rsidR="002C6B1A">
        <w:rPr>
          <w:rFonts w:ascii="Arial" w:cs="Arial" w:hAnsi="Arial"/>
          <w:sz w:val="32"/>
          <w:szCs w:val="32"/>
        </w:rPr>
        <w:t xml:space="preserve"> </w:t>
      </w:r>
      <w:r w:rsidR="00424B1A">
        <w:rPr>
          <w:rFonts w:ascii="Arial" w:cs="Arial" w:hAnsi="Arial"/>
          <w:sz w:val="32"/>
          <w:szCs w:val="32"/>
        </w:rPr>
        <w:t xml:space="preserve">V </w:t>
      </w:r>
      <w:r w:rsidR="00CD04C5" w:rsidRPr="00CD04C5">
        <w:rPr>
          <w:rFonts w:ascii="Arial" w:cs="Arial" w:hAnsi="Arial"/>
          <w:sz w:val="32"/>
          <w:szCs w:val="32"/>
        </w:rPr>
        <w:t>tomto textu se skrývají hned dva bodavé ostny.</w:t>
      </w:r>
      <w:r w:rsidR="00424B1A">
        <w:rPr>
          <w:rFonts w:ascii="Arial" w:cs="Arial" w:hAnsi="Arial"/>
          <w:sz w:val="32"/>
          <w:szCs w:val="32"/>
        </w:rPr>
        <w:t xml:space="preserve"> </w:t>
      </w:r>
      <w:r w:rsidR="00424B1A" w:rsidRPr="00424B1A">
        <w:rPr>
          <w:rFonts w:ascii="Arial" w:cs="Arial" w:hAnsi="Arial"/>
          <w:i/>
          <w:sz w:val="32"/>
          <w:szCs w:val="32"/>
        </w:rPr>
        <w:t>„Pane, je dobře, že jsme tady</w:t>
      </w:r>
      <w:r w:rsidR="005B3CA7">
        <w:rPr>
          <w:rFonts w:ascii="Arial" w:cs="Arial" w:hAnsi="Arial"/>
          <w:i/>
          <w:sz w:val="32"/>
          <w:szCs w:val="32"/>
        </w:rPr>
        <w:t>!“</w:t>
      </w:r>
      <w:r w:rsidR="00424B1A">
        <w:rPr>
          <w:rFonts w:ascii="Arial" w:cs="Arial" w:hAnsi="Arial"/>
          <w:i/>
          <w:sz w:val="32"/>
          <w:szCs w:val="32"/>
        </w:rPr>
        <w:t xml:space="preserve"> </w:t>
      </w:r>
      <w:r w:rsidR="005B3CA7">
        <w:rPr>
          <w:rFonts w:ascii="Arial" w:cs="Arial" w:hAnsi="Arial"/>
          <w:sz w:val="32"/>
          <w:szCs w:val="32"/>
        </w:rPr>
        <w:t xml:space="preserve"> </w:t>
      </w:r>
      <w:r w:rsidR="00360900">
        <w:rPr>
          <w:rFonts w:ascii="Arial" w:cs="Arial" w:hAnsi="Arial"/>
          <w:sz w:val="32"/>
          <w:szCs w:val="32"/>
        </w:rPr>
        <w:t xml:space="preserve">Tak </w:t>
      </w:r>
      <w:r w:rsidR="005B3CA7">
        <w:rPr>
          <w:rFonts w:ascii="Arial" w:cs="Arial" w:hAnsi="Arial"/>
          <w:sz w:val="32"/>
          <w:szCs w:val="32"/>
        </w:rPr>
        <w:t>vstupuje do rozhovor</w:t>
      </w:r>
      <w:r w:rsidR="00424B1A">
        <w:rPr>
          <w:rFonts w:ascii="Arial" w:cs="Arial" w:hAnsi="Arial"/>
          <w:sz w:val="32"/>
          <w:szCs w:val="32"/>
        </w:rPr>
        <w:t>u Ježíše s Mojžíšem a Eliášem P</w:t>
      </w:r>
      <w:r w:rsidR="005B3CA7">
        <w:rPr>
          <w:rFonts w:ascii="Arial" w:cs="Arial" w:hAnsi="Arial"/>
          <w:sz w:val="32"/>
          <w:szCs w:val="32"/>
        </w:rPr>
        <w:t xml:space="preserve">etr. </w:t>
      </w:r>
      <w:r>
        <w:rPr>
          <w:rFonts w:ascii="Arial" w:cs="Arial" w:hAnsi="Arial"/>
          <w:sz w:val="32"/>
          <w:szCs w:val="32"/>
          <w:lang w:val="en-US"/>
        </w:rPr>
        <w:t>Tím řík</w:t>
      </w:r>
      <w:r>
        <w:rPr>
          <w:rFonts w:ascii="Arial" w:cs="Arial" w:hAnsi="Arial"/>
          <w:sz w:val="32"/>
          <w:szCs w:val="32"/>
          <w:lang w:val="en-US"/>
        </w:rPr>
        <w:t>á</w:t>
      </w:r>
      <w:r w:rsidR="005B3CA7">
        <w:rPr>
          <w:rFonts w:ascii="Arial" w:cs="Arial" w:hAnsi="Arial"/>
          <w:sz w:val="32"/>
          <w:szCs w:val="32"/>
        </w:rPr>
        <w:t xml:space="preserve"> Mojžíšovi a Eliášovi</w:t>
      </w:r>
      <w:r>
        <w:rPr>
          <w:rFonts w:ascii="Arial" w:cs="Arial" w:hAnsi="Arial"/>
          <w:sz w:val="32"/>
          <w:szCs w:val="32"/>
          <w:lang w:val="en-US"/>
        </w:rPr>
        <w:t>:</w:t>
      </w:r>
      <w:r w:rsidR="00EB31D3">
        <w:rPr>
          <w:rFonts w:ascii="Arial" w:cs="Arial" w:hAnsi="Arial"/>
          <w:sz w:val="32"/>
          <w:szCs w:val="32"/>
        </w:rPr>
        <w:t xml:space="preserve"> </w:t>
      </w:r>
      <w:r w:rsidR="00424B1A">
        <w:rPr>
          <w:rFonts w:ascii="Arial" w:cs="Arial" w:hAnsi="Arial"/>
          <w:i/>
          <w:sz w:val="32"/>
          <w:szCs w:val="32"/>
        </w:rPr>
        <w:t>„</w:t>
      </w:r>
      <w:r w:rsidR="00CD04C5" w:rsidRPr="00424B1A">
        <w:rPr>
          <w:rFonts w:ascii="Arial" w:cs="Arial" w:hAnsi="Arial"/>
          <w:i/>
          <w:sz w:val="32"/>
          <w:szCs w:val="32"/>
        </w:rPr>
        <w:t xml:space="preserve">Já toho </w:t>
      </w:r>
      <w:r w:rsidR="00424B1A">
        <w:rPr>
          <w:rFonts w:ascii="Arial" w:cs="Arial" w:hAnsi="Arial"/>
          <w:i/>
          <w:sz w:val="32"/>
          <w:szCs w:val="32"/>
        </w:rPr>
        <w:t>Ježíše</w:t>
      </w:r>
      <w:r w:rsidR="00CD04C5" w:rsidRPr="00424B1A">
        <w:rPr>
          <w:rFonts w:ascii="Arial" w:cs="Arial" w:hAnsi="Arial"/>
          <w:i/>
          <w:sz w:val="32"/>
          <w:szCs w:val="32"/>
        </w:rPr>
        <w:t xml:space="preserve"> znám</w:t>
      </w:r>
      <w:r w:rsidR="00424B1A">
        <w:rPr>
          <w:rFonts w:ascii="Arial" w:cs="Arial" w:hAnsi="Arial"/>
          <w:i/>
          <w:sz w:val="32"/>
          <w:szCs w:val="32"/>
        </w:rPr>
        <w:t xml:space="preserve">, je to můj </w:t>
      </w:r>
      <w:r w:rsidR="00EB31D3">
        <w:rPr>
          <w:rFonts w:ascii="Arial" w:cs="Arial" w:hAnsi="Arial"/>
          <w:i/>
          <w:sz w:val="32"/>
          <w:szCs w:val="32"/>
        </w:rPr>
        <w:t>kamarád</w:t>
      </w:r>
      <w:r w:rsidR="00424B1A">
        <w:rPr>
          <w:rFonts w:ascii="Arial" w:cs="Arial" w:hAnsi="Arial"/>
          <w:i/>
          <w:sz w:val="32"/>
          <w:szCs w:val="32"/>
        </w:rPr>
        <w:t>, známe se!</w:t>
      </w:r>
      <w:r w:rsidR="00424B1A" w:rsidRPr="00424B1A">
        <w:rPr>
          <w:rFonts w:ascii="Arial" w:cs="Arial" w:hAnsi="Arial"/>
          <w:i/>
          <w:sz w:val="32"/>
          <w:szCs w:val="32"/>
        </w:rPr>
        <w:t>“</w:t>
      </w:r>
      <w:r w:rsidR="00424B1A" w:rsidRPr="00424B1A">
        <w:rPr>
          <w:rFonts w:ascii="Arial" w:cs="Arial" w:hAnsi="Arial"/>
          <w:sz w:val="32"/>
          <w:szCs w:val="32"/>
        </w:rPr>
        <w:t xml:space="preserve"> Z</w:t>
      </w:r>
      <w:r w:rsidR="00CD04C5" w:rsidRPr="00CD04C5">
        <w:rPr>
          <w:rFonts w:ascii="Arial" w:cs="Arial" w:hAnsi="Arial"/>
          <w:sz w:val="32"/>
          <w:szCs w:val="32"/>
        </w:rPr>
        <w:t xml:space="preserve">anedlouho </w:t>
      </w:r>
      <w:r w:rsidR="00360900">
        <w:rPr>
          <w:rFonts w:ascii="Arial" w:cs="Arial" w:hAnsi="Arial"/>
          <w:sz w:val="32"/>
          <w:szCs w:val="32"/>
        </w:rPr>
        <w:t xml:space="preserve">ale </w:t>
      </w:r>
      <w:r w:rsidR="00424B1A">
        <w:rPr>
          <w:rFonts w:ascii="Arial" w:cs="Arial" w:hAnsi="Arial"/>
          <w:sz w:val="32"/>
          <w:szCs w:val="32"/>
        </w:rPr>
        <w:t>bude Ježíše doprovázet do Getsemanské zahrady, kde</w:t>
      </w:r>
      <w:r w:rsidR="00CD04C5" w:rsidRPr="00CD04C5">
        <w:rPr>
          <w:rFonts w:ascii="Arial" w:cs="Arial" w:hAnsi="Arial"/>
          <w:sz w:val="32"/>
          <w:szCs w:val="32"/>
        </w:rPr>
        <w:t xml:space="preserve"> tentýž Petr, který</w:t>
      </w:r>
      <w:r w:rsidRPr="00CD04C5">
        <w:rPr>
          <w:rFonts w:ascii="Arial" w:cs="Arial" w:hAnsi="Arial"/>
          <w:sz w:val="32"/>
          <w:szCs w:val="32"/>
          <w:lang w:val="en-US"/>
        </w:rPr>
        <w:t xml:space="preserve"> na </w:t>
      </w:r>
      <w:r w:rsidRPr="00CD04C5">
        <w:rPr>
          <w:rFonts w:ascii="Arial" w:cs="Arial" w:hAnsi="Arial"/>
          <w:sz w:val="32"/>
          <w:szCs w:val="32"/>
          <w:lang w:val="en-US"/>
        </w:rPr>
        <w:t xml:space="preserve">hoře </w:t>
      </w:r>
      <w:r w:rsidRPr="00CD04C5">
        <w:rPr>
          <w:rFonts w:ascii="Arial" w:cs="Arial" w:hAnsi="Arial"/>
          <w:sz w:val="32"/>
          <w:szCs w:val="32"/>
          <w:lang w:val="en-US"/>
        </w:rPr>
        <w:t>p</w:t>
      </w:r>
      <w:r w:rsidRPr="00CD04C5">
        <w:rPr>
          <w:rFonts w:ascii="Arial" w:cs="Arial" w:hAnsi="Arial"/>
          <w:sz w:val="32"/>
          <w:szCs w:val="32"/>
          <w:lang w:val="en-US"/>
        </w:rPr>
        <w:t>roměnění</w:t>
      </w:r>
      <w:r w:rsidR="00CD04C5" w:rsidRPr="00CD04C5">
        <w:rPr>
          <w:rFonts w:ascii="Arial" w:cs="Arial" w:hAnsi="Arial"/>
          <w:sz w:val="32"/>
          <w:szCs w:val="32"/>
        </w:rPr>
        <w:t xml:space="preserve"> volal: </w:t>
      </w:r>
      <w:r w:rsidR="00CD04C5" w:rsidRPr="00424B1A">
        <w:rPr>
          <w:rFonts w:ascii="Arial" w:cs="Arial" w:hAnsi="Arial"/>
          <w:i/>
          <w:sz w:val="32"/>
          <w:szCs w:val="32"/>
        </w:rPr>
        <w:t>„Je dobře, že jsme tady. Chceš-li, postaví</w:t>
      </w:r>
      <w:r w:rsidR="00424B1A">
        <w:rPr>
          <w:rFonts w:ascii="Arial" w:cs="Arial" w:hAnsi="Arial"/>
          <w:i/>
          <w:sz w:val="32"/>
          <w:szCs w:val="32"/>
        </w:rPr>
        <w:t>m tu tři stany…</w:t>
      </w:r>
      <w:r w:rsidR="00CD04C5" w:rsidRPr="00424B1A">
        <w:rPr>
          <w:rFonts w:ascii="Arial" w:cs="Arial" w:hAnsi="Arial"/>
          <w:i/>
          <w:sz w:val="32"/>
          <w:szCs w:val="32"/>
        </w:rPr>
        <w:t>“</w:t>
      </w:r>
      <w:r w:rsidR="00CD04C5" w:rsidRPr="00CD04C5">
        <w:rPr>
          <w:rFonts w:ascii="Arial" w:cs="Arial" w:hAnsi="Arial"/>
          <w:sz w:val="32"/>
          <w:szCs w:val="32"/>
        </w:rPr>
        <w:t xml:space="preserve"> </w:t>
      </w:r>
      <w:r w:rsidR="00424B1A">
        <w:rPr>
          <w:rFonts w:ascii="Arial" w:cs="Arial" w:hAnsi="Arial"/>
          <w:sz w:val="32"/>
          <w:szCs w:val="32"/>
        </w:rPr>
        <w:t>řekne</w:t>
      </w:r>
      <w:r w:rsidR="00CD04C5" w:rsidRPr="00CD04C5">
        <w:rPr>
          <w:rFonts w:ascii="Arial" w:cs="Arial" w:hAnsi="Arial"/>
          <w:sz w:val="32"/>
          <w:szCs w:val="32"/>
        </w:rPr>
        <w:t xml:space="preserve">: </w:t>
      </w:r>
      <w:r w:rsidR="00CD04C5" w:rsidRPr="00424B1A">
        <w:rPr>
          <w:rFonts w:ascii="Arial" w:cs="Arial" w:hAnsi="Arial"/>
          <w:i/>
          <w:sz w:val="32"/>
          <w:szCs w:val="32"/>
        </w:rPr>
        <w:t>„Neznám toho člověka."</w:t>
      </w:r>
      <w:r w:rsidR="00424B1A">
        <w:rPr>
          <w:rFonts w:ascii="Arial" w:cs="Arial" w:hAnsi="Arial"/>
          <w:sz w:val="32"/>
          <w:szCs w:val="32"/>
        </w:rPr>
        <w:t xml:space="preserve"> Tak rychle</w:t>
      </w:r>
      <w:r w:rsidR="00EB31D3">
        <w:rPr>
          <w:rFonts w:ascii="Arial" w:cs="Arial" w:hAnsi="Arial"/>
          <w:sz w:val="32"/>
          <w:szCs w:val="32"/>
        </w:rPr>
        <w:t xml:space="preserve"> mění</w:t>
      </w:r>
      <w:r>
        <w:rPr>
          <w:rFonts w:ascii="Arial" w:cs="Arial" w:hAnsi="Arial"/>
          <w:sz w:val="32"/>
          <w:szCs w:val="32"/>
          <w:lang w:val="en-US"/>
        </w:rPr>
        <w:t>me</w:t>
      </w:r>
      <w:r w:rsidR="00424B1A">
        <w:rPr>
          <w:rFonts w:ascii="Arial" w:cs="Arial" w:hAnsi="Arial"/>
          <w:sz w:val="32"/>
          <w:szCs w:val="32"/>
        </w:rPr>
        <w:t xml:space="preserve">. Když je nám dobře, chceme zůstat, hlásíme se k dobrým programům, </w:t>
      </w:r>
      <w:r w:rsidR="00BE7488">
        <w:rPr>
          <w:rFonts w:ascii="Arial" w:cs="Arial" w:hAnsi="Arial"/>
          <w:sz w:val="32"/>
          <w:szCs w:val="32"/>
        </w:rPr>
        <w:t>nabízíme své služby</w:t>
      </w:r>
      <w:r w:rsidR="005B3CA7">
        <w:rPr>
          <w:rFonts w:ascii="Arial" w:cs="Arial" w:hAnsi="Arial"/>
          <w:sz w:val="32"/>
          <w:szCs w:val="32"/>
        </w:rPr>
        <w:t xml:space="preserve">, </w:t>
      </w:r>
      <w:r w:rsidR="00BE7488">
        <w:rPr>
          <w:rFonts w:ascii="Arial" w:cs="Arial" w:hAnsi="Arial"/>
          <w:sz w:val="32"/>
          <w:szCs w:val="32"/>
        </w:rPr>
        <w:t>a</w:t>
      </w:r>
      <w:r w:rsidR="005B3CA7">
        <w:rPr>
          <w:rFonts w:ascii="Arial" w:cs="Arial" w:hAnsi="Arial"/>
          <w:sz w:val="32"/>
          <w:szCs w:val="32"/>
        </w:rPr>
        <w:t>le</w:t>
      </w:r>
      <w:r w:rsidR="00BE7488">
        <w:rPr>
          <w:rFonts w:ascii="Arial" w:cs="Arial" w:hAnsi="Arial"/>
          <w:sz w:val="32"/>
          <w:szCs w:val="32"/>
        </w:rPr>
        <w:t xml:space="preserve"> když je zle, utíkáme od rozdělané práce a neznáme se ani s tím, co se tu dělá, ani s tím, kdo za tím stojí: </w:t>
      </w:r>
      <w:r w:rsidR="00BE7488">
        <w:rPr>
          <w:rFonts w:ascii="Arial" w:cs="Arial" w:hAnsi="Arial"/>
          <w:i/>
          <w:sz w:val="32"/>
          <w:szCs w:val="32"/>
        </w:rPr>
        <w:t>„Neznám toho člověka nevím, kdo to vymyslel, já se k tomu nehlásím, já od toho dávám ruce pryč.“</w:t>
      </w:r>
    </w:p>
    <w:p>
      <w:pPr>
        <w:pStyle w:val="style0"/>
        <w:spacing w:after="120"/>
        <w:ind w:firstLine="426"/>
        <w:jc w:val="both"/>
        <w:rPr>
          <w:rFonts w:ascii="Arial" w:cs="Arial" w:hAnsi="Arial"/>
          <w:sz w:val="32"/>
          <w:szCs w:val="32"/>
        </w:rPr>
      </w:pPr>
      <w:r w:rsidR="00CD04C5" w:rsidRPr="00CD04C5">
        <w:rPr>
          <w:rFonts w:ascii="Arial" w:cs="Arial" w:hAnsi="Arial"/>
          <w:sz w:val="32"/>
          <w:szCs w:val="32"/>
        </w:rPr>
        <w:t>Tvář proměněného Krista</w:t>
      </w:r>
      <w:r w:rsidR="00BE7488">
        <w:rPr>
          <w:rFonts w:ascii="Arial" w:cs="Arial" w:hAnsi="Arial"/>
          <w:sz w:val="32"/>
          <w:szCs w:val="32"/>
        </w:rPr>
        <w:t xml:space="preserve"> na hoře promění, kterou </w:t>
      </w:r>
      <w:r w:rsidR="007A5E06">
        <w:rPr>
          <w:rFonts w:ascii="Arial" w:cs="Arial" w:hAnsi="Arial"/>
          <w:sz w:val="32"/>
          <w:szCs w:val="32"/>
        </w:rPr>
        <w:t>tradice spojuje</w:t>
      </w:r>
      <w:r w:rsidR="00BE7488">
        <w:rPr>
          <w:rFonts w:ascii="Arial" w:cs="Arial" w:hAnsi="Arial"/>
          <w:sz w:val="32"/>
          <w:szCs w:val="32"/>
        </w:rPr>
        <w:t xml:space="preserve"> s horou Tábor,</w:t>
      </w:r>
      <w:r w:rsidR="00CD04C5" w:rsidRPr="00CD04C5">
        <w:rPr>
          <w:rFonts w:ascii="Arial" w:cs="Arial" w:hAnsi="Arial"/>
          <w:sz w:val="32"/>
          <w:szCs w:val="32"/>
        </w:rPr>
        <w:t xml:space="preserve"> plní apoštoly nejen úžasem, ale zároveň i uspokojením. Tak nějak si to představovali, t</w:t>
      </w:r>
      <w:r w:rsidR="00BE7488">
        <w:rPr>
          <w:rFonts w:ascii="Arial" w:cs="Arial" w:hAnsi="Arial"/>
          <w:sz w:val="32"/>
          <w:szCs w:val="32"/>
        </w:rPr>
        <w:t>o je přesně to, po čem toužili.</w:t>
      </w:r>
      <w:r>
        <w:rPr>
          <w:rFonts w:ascii="Arial" w:cs="Arial" w:hAnsi="Arial"/>
          <w:sz w:val="32"/>
          <w:szCs w:val="32"/>
          <w:lang w:val="en-US"/>
        </w:rPr>
        <w:t xml:space="preserve"> </w:t>
      </w:r>
      <w:r>
        <w:rPr>
          <w:rFonts w:ascii="Arial" w:cs="Arial" w:hAnsi="Arial"/>
          <w:sz w:val="32"/>
          <w:szCs w:val="32"/>
          <w:lang w:val="en-US"/>
        </w:rPr>
        <w:t xml:space="preserve">Tvář </w:t>
      </w:r>
      <w:r>
        <w:rPr>
          <w:rFonts w:ascii="Arial" w:cs="Arial" w:hAnsi="Arial"/>
          <w:sz w:val="32"/>
          <w:szCs w:val="32"/>
          <w:lang w:val="en-US"/>
        </w:rPr>
        <w:t xml:space="preserve">slávy </w:t>
      </w:r>
      <w:r>
        <w:rPr>
          <w:rFonts w:ascii="Arial" w:cs="Arial" w:hAnsi="Arial"/>
          <w:sz w:val="32"/>
          <w:szCs w:val="32"/>
          <w:lang w:val="en-US"/>
        </w:rPr>
        <w:t xml:space="preserve">Božího Syna. Tady </w:t>
      </w:r>
      <w:r>
        <w:rPr>
          <w:rFonts w:ascii="Arial" w:cs="Arial" w:hAnsi="Arial"/>
          <w:sz w:val="32"/>
          <w:szCs w:val="32"/>
          <w:lang w:val="en-US"/>
        </w:rPr>
        <w:t xml:space="preserve">chtějí </w:t>
      </w:r>
      <w:r>
        <w:rPr>
          <w:rFonts w:ascii="Arial" w:cs="Arial" w:hAnsi="Arial"/>
          <w:sz w:val="32"/>
          <w:szCs w:val="32"/>
          <w:lang w:val="en-US"/>
        </w:rPr>
        <w:t>zůstat</w:t>
      </w:r>
      <w:r>
        <w:rPr>
          <w:rFonts w:ascii="Arial" w:cs="Arial" w:hAnsi="Arial"/>
          <w:sz w:val="32"/>
          <w:szCs w:val="32"/>
          <w:lang w:val="en-US"/>
        </w:rPr>
        <w:t>. Ne ta</w:t>
      </w:r>
      <w:r>
        <w:rPr>
          <w:rFonts w:ascii="Arial" w:cs="Arial" w:hAnsi="Arial"/>
          <w:sz w:val="32"/>
          <w:szCs w:val="32"/>
          <w:lang w:val="en-US"/>
        </w:rPr>
        <w:t>m dole</w:t>
      </w:r>
      <w:r>
        <w:rPr>
          <w:rFonts w:ascii="Arial" w:cs="Arial" w:hAnsi="Arial"/>
          <w:sz w:val="32"/>
          <w:szCs w:val="32"/>
          <w:lang w:val="en-US"/>
        </w:rPr>
        <w:t>n kde je t</w:t>
      </w:r>
      <w:r w:rsidR="00CD04C5" w:rsidRPr="00CD04C5">
        <w:rPr>
          <w:rFonts w:ascii="Arial" w:cs="Arial" w:hAnsi="Arial"/>
          <w:sz w:val="32"/>
          <w:szCs w:val="32"/>
        </w:rPr>
        <w:t>vář poníženého a trpícího Krista korunovaného trním</w:t>
      </w:r>
      <w:r w:rsidRPr="00CD04C5">
        <w:rPr>
          <w:rFonts w:ascii="Arial" w:cs="Arial" w:hAnsi="Arial"/>
          <w:sz w:val="32"/>
          <w:szCs w:val="32"/>
          <w:lang w:val="en-US"/>
        </w:rPr>
        <w:t>.</w:t>
      </w:r>
      <w:r w:rsidR="00CD04C5" w:rsidRPr="00CD04C5">
        <w:rPr>
          <w:rFonts w:ascii="Arial" w:cs="Arial" w:hAnsi="Arial"/>
          <w:sz w:val="32"/>
          <w:szCs w:val="32"/>
        </w:rPr>
        <w:t xml:space="preserve"> </w:t>
      </w:r>
      <w:r w:rsidRPr="00CD04C5">
        <w:rPr>
          <w:rFonts w:ascii="Arial" w:cs="Arial" w:hAnsi="Arial"/>
          <w:sz w:val="32"/>
          <w:szCs w:val="32"/>
          <w:lang w:val="en-US"/>
        </w:rPr>
        <w:t>Ta je</w:t>
      </w:r>
      <w:r w:rsidR="00BE7488">
        <w:rPr>
          <w:rFonts w:ascii="Arial" w:cs="Arial" w:hAnsi="Arial"/>
          <w:sz w:val="32"/>
          <w:szCs w:val="32"/>
        </w:rPr>
        <w:t xml:space="preserve"> </w:t>
      </w:r>
      <w:r w:rsidR="00CD04C5" w:rsidRPr="00CD04C5">
        <w:rPr>
          <w:rFonts w:ascii="Arial" w:cs="Arial" w:hAnsi="Arial"/>
          <w:sz w:val="32"/>
          <w:szCs w:val="32"/>
        </w:rPr>
        <w:t xml:space="preserve">děsí a pohoršuje. </w:t>
      </w:r>
      <w:r w:rsidRPr="00CD04C5">
        <w:rPr>
          <w:rFonts w:ascii="Arial" w:cs="Arial" w:hAnsi="Arial"/>
          <w:sz w:val="32"/>
          <w:szCs w:val="32"/>
          <w:lang w:val="en-US"/>
        </w:rPr>
        <w:t>Tam dole</w:t>
      </w:r>
      <w:r w:rsidR="00CD04C5" w:rsidRPr="00CD04C5">
        <w:rPr>
          <w:rFonts w:ascii="Arial" w:cs="Arial" w:hAnsi="Arial"/>
          <w:sz w:val="32"/>
          <w:szCs w:val="32"/>
        </w:rPr>
        <w:t xml:space="preserve"> ho </w:t>
      </w:r>
      <w:r w:rsidR="00BE7488">
        <w:rPr>
          <w:rFonts w:ascii="Arial" w:cs="Arial" w:hAnsi="Arial"/>
          <w:sz w:val="32"/>
          <w:szCs w:val="32"/>
        </w:rPr>
        <w:t xml:space="preserve">najednou </w:t>
      </w:r>
      <w:r w:rsidR="00360900">
        <w:rPr>
          <w:rFonts w:ascii="Arial" w:cs="Arial" w:hAnsi="Arial"/>
          <w:sz w:val="32"/>
          <w:szCs w:val="32"/>
        </w:rPr>
        <w:t>nepoznají</w:t>
      </w:r>
      <w:r w:rsidR="00CD04C5" w:rsidRPr="00CD04C5">
        <w:rPr>
          <w:rFonts w:ascii="Arial" w:cs="Arial" w:hAnsi="Arial"/>
          <w:sz w:val="32"/>
          <w:szCs w:val="32"/>
        </w:rPr>
        <w:t>. Dou</w:t>
      </w:r>
      <w:r w:rsidR="002C6B1A">
        <w:rPr>
          <w:rFonts w:ascii="Arial" w:cs="Arial" w:hAnsi="Arial"/>
          <w:sz w:val="32"/>
          <w:szCs w:val="32"/>
        </w:rPr>
        <w:t xml:space="preserve">fali přece v něco úplně jiného! </w:t>
      </w:r>
      <w:r w:rsidR="00CD04C5" w:rsidRPr="00CD04C5">
        <w:rPr>
          <w:rFonts w:ascii="Arial" w:cs="Arial" w:hAnsi="Arial"/>
          <w:sz w:val="32"/>
          <w:szCs w:val="32"/>
        </w:rPr>
        <w:t>Když se člověk setká s Kristem a rozhodne se, že ho bude následovat, čeká ho život plný dobrodružství, rizika, znepokojivých překvapení a nepředvídatelných událostí.</w:t>
      </w:r>
      <w:r w:rsidRPr="00CD04C5">
        <w:rPr>
          <w:rFonts w:ascii="Arial" w:cs="Arial" w:hAnsi="Arial"/>
          <w:sz w:val="32"/>
          <w:szCs w:val="32"/>
          <w:lang w:val="en-US"/>
        </w:rPr>
        <w:t xml:space="preserve"> Jako na </w:t>
      </w:r>
      <w:r w:rsidRPr="00CD04C5">
        <w:rPr>
          <w:rFonts w:ascii="Arial" w:cs="Arial" w:hAnsi="Arial"/>
          <w:sz w:val="32"/>
          <w:szCs w:val="32"/>
          <w:lang w:val="en-US"/>
        </w:rPr>
        <w:t>hoře Tábor.</w:t>
      </w:r>
    </w:p>
    <w:p>
      <w:pPr>
        <w:pStyle w:val="style0"/>
        <w:spacing w:after="120"/>
        <w:jc w:val="both"/>
        <w:rPr>
          <w:rFonts w:ascii="Arial" w:cs="Arial" w:hAnsi="Arial"/>
          <w:sz w:val="32"/>
          <w:szCs w:val="32"/>
        </w:rPr>
      </w:pPr>
      <w:r w:rsidR="00CD04C5" w:rsidRPr="00CD04C5">
        <w:rPr>
          <w:rFonts w:ascii="Arial" w:cs="Arial" w:hAnsi="Arial"/>
          <w:sz w:val="32"/>
          <w:szCs w:val="32"/>
        </w:rPr>
        <w:t xml:space="preserve">Ježíš nám </w:t>
      </w:r>
      <w:r w:rsidR="00BE7488">
        <w:rPr>
          <w:rFonts w:ascii="Arial" w:cs="Arial" w:hAnsi="Arial"/>
          <w:sz w:val="32"/>
          <w:szCs w:val="32"/>
        </w:rPr>
        <w:t xml:space="preserve">ale </w:t>
      </w:r>
      <w:r w:rsidR="00CD04C5" w:rsidRPr="00CD04C5">
        <w:rPr>
          <w:rFonts w:ascii="Arial" w:cs="Arial" w:hAnsi="Arial"/>
          <w:sz w:val="32"/>
          <w:szCs w:val="32"/>
        </w:rPr>
        <w:t xml:space="preserve">nezaručuje, že prožijeme </w:t>
      </w:r>
      <w:r w:rsidR="00360900" w:rsidRPr="00CD04C5">
        <w:rPr>
          <w:rFonts w:ascii="Arial" w:cs="Arial" w:hAnsi="Arial"/>
          <w:sz w:val="32"/>
          <w:szCs w:val="32"/>
        </w:rPr>
        <w:t xml:space="preserve">na hoře Tábor </w:t>
      </w:r>
      <w:r w:rsidR="00CD04C5" w:rsidRPr="00CD04C5">
        <w:rPr>
          <w:rFonts w:ascii="Arial" w:cs="Arial" w:hAnsi="Arial"/>
          <w:sz w:val="32"/>
          <w:szCs w:val="32"/>
        </w:rPr>
        <w:t>celý život. Možná nás s sebou vezme na vysokou horu, kde zapomeneme na tíži každodenního života, možná nás oslní svým světlem a daruje nám pár okamžiků bezbřehé radosti, ale pak nás také vyzve, abychom s ním vytrvali v dlouhých, temných nocích plných úzkosti a</w:t>
      </w:r>
      <w:r w:rsidR="00EB31D3">
        <w:rPr>
          <w:rFonts w:ascii="Arial" w:cs="Arial" w:hAnsi="Arial"/>
          <w:sz w:val="32"/>
          <w:szCs w:val="32"/>
        </w:rPr>
        <w:t> </w:t>
      </w:r>
      <w:r w:rsidR="00CD04C5" w:rsidRPr="00CD04C5">
        <w:rPr>
          <w:rFonts w:ascii="Arial" w:cs="Arial" w:hAnsi="Arial"/>
          <w:sz w:val="32"/>
          <w:szCs w:val="32"/>
        </w:rPr>
        <w:t xml:space="preserve">pochybností, kdy se všechno hroutí, kdy nás zaplavuje beznaděj a kdy se nám zdá, že celý náš život a všechno, o co se snažíme, nemá žádný smysl. </w:t>
      </w:r>
      <w:r w:rsidRPr="00CD04C5">
        <w:rPr>
          <w:rFonts w:ascii="Arial" w:cs="Arial" w:hAnsi="Arial"/>
          <w:sz w:val="32"/>
          <w:szCs w:val="32"/>
          <w:lang w:val="en-US"/>
        </w:rPr>
        <w:t xml:space="preserve">Kdy </w:t>
      </w:r>
      <w:r w:rsidRPr="00CD04C5">
        <w:rPr>
          <w:rFonts w:ascii="Arial" w:cs="Arial" w:hAnsi="Arial"/>
          <w:sz w:val="32"/>
          <w:szCs w:val="32"/>
          <w:lang w:val="en-US"/>
        </w:rPr>
        <w:t>v</w:t>
      </w:r>
      <w:r w:rsidR="00CD04C5" w:rsidRPr="00CD04C5">
        <w:rPr>
          <w:rFonts w:ascii="Arial" w:cs="Arial" w:hAnsi="Arial"/>
          <w:sz w:val="32"/>
          <w:szCs w:val="32"/>
        </w:rPr>
        <w:t>šechny naděje pohasly, nikde žádné východisko, jsme na dně.</w:t>
      </w:r>
      <w:r w:rsidR="008D428D">
        <w:rPr>
          <w:rFonts w:ascii="Arial" w:cs="Arial" w:hAnsi="Arial"/>
          <w:sz w:val="32"/>
          <w:szCs w:val="32"/>
        </w:rPr>
        <w:t xml:space="preserve"> </w:t>
      </w:r>
      <w:r>
        <w:rPr>
          <w:rFonts w:ascii="Arial" w:cs="Arial" w:hAnsi="Arial"/>
          <w:sz w:val="32"/>
          <w:szCs w:val="32"/>
          <w:lang w:val="en-US"/>
        </w:rPr>
        <w:t>Kdy se n</w:t>
      </w:r>
      <w:r w:rsidR="00CD04C5" w:rsidRPr="00CD04C5">
        <w:rPr>
          <w:rFonts w:ascii="Arial" w:cs="Arial" w:hAnsi="Arial"/>
          <w:sz w:val="32"/>
          <w:szCs w:val="32"/>
        </w:rPr>
        <w:t>áš kře</w:t>
      </w:r>
      <w:r w:rsidR="002C6B1A">
        <w:rPr>
          <w:rFonts w:ascii="Arial" w:cs="Arial" w:hAnsi="Arial"/>
          <w:sz w:val="32"/>
          <w:szCs w:val="32"/>
        </w:rPr>
        <w:t>sťanský život</w:t>
      </w:r>
      <w:r w:rsidR="002C6B1A">
        <w:rPr>
          <w:rFonts w:ascii="Arial" w:cs="Arial" w:hAnsi="Arial"/>
          <w:sz w:val="32"/>
          <w:szCs w:val="32"/>
        </w:rPr>
        <w:t xml:space="preserve"> ocitl v krizi.</w:t>
      </w:r>
      <w:r w:rsidR="008B0702">
        <w:rPr>
          <w:rFonts w:ascii="Arial" w:cs="Arial" w:hAnsi="Arial"/>
          <w:sz w:val="32"/>
          <w:szCs w:val="32"/>
        </w:rPr>
        <w:t xml:space="preserve"> Tak mnozí popisují svou ztrátu ideálů.</w:t>
      </w:r>
      <w:r w:rsidR="002C6B1A">
        <w:rPr>
          <w:rFonts w:ascii="Arial" w:cs="Arial" w:hAnsi="Arial"/>
          <w:sz w:val="32"/>
          <w:szCs w:val="32"/>
        </w:rPr>
        <w:t xml:space="preserve"> </w:t>
      </w:r>
      <w:r w:rsidR="00CD04C5" w:rsidRPr="00CD04C5">
        <w:rPr>
          <w:rFonts w:ascii="Arial" w:cs="Arial" w:hAnsi="Arial"/>
          <w:sz w:val="32"/>
          <w:szCs w:val="32"/>
        </w:rPr>
        <w:t>Teď jde o to nezradit, neutéci, vytrvat na kříži a</w:t>
      </w:r>
      <w:r w:rsidR="00EB31D3">
        <w:rPr>
          <w:rFonts w:ascii="Arial" w:cs="Arial" w:hAnsi="Arial"/>
          <w:sz w:val="32"/>
          <w:szCs w:val="32"/>
        </w:rPr>
        <w:t> </w:t>
      </w:r>
      <w:r w:rsidR="00CD04C5" w:rsidRPr="00CD04C5">
        <w:rPr>
          <w:rFonts w:ascii="Arial" w:cs="Arial" w:hAnsi="Arial"/>
          <w:sz w:val="32"/>
          <w:szCs w:val="32"/>
        </w:rPr>
        <w:t>nevzdat se Krista, přestože jeho tvář</w:t>
      </w:r>
      <w:r w:rsidRPr="00CD04C5">
        <w:rPr>
          <w:rFonts w:ascii="Arial" w:cs="Arial" w:hAnsi="Arial"/>
          <w:sz w:val="32"/>
          <w:szCs w:val="32"/>
          <w:lang w:val="en-US"/>
        </w:rPr>
        <w:t xml:space="preserve"> </w:t>
      </w:r>
      <w:r w:rsidRPr="00CD04C5">
        <w:rPr>
          <w:rFonts w:ascii="Arial" w:cs="Arial" w:hAnsi="Arial"/>
          <w:sz w:val="32"/>
          <w:szCs w:val="32"/>
          <w:lang w:val="en-US"/>
        </w:rPr>
        <w:t>hled</w:t>
      </w:r>
      <w:r w:rsidRPr="00CD04C5">
        <w:rPr>
          <w:rFonts w:ascii="Arial" w:cs="Arial" w:hAnsi="Arial"/>
          <w:sz w:val="32"/>
          <w:szCs w:val="32"/>
          <w:lang w:val="en-US"/>
        </w:rPr>
        <w:t>íc</w:t>
      </w:r>
      <w:r w:rsidRPr="00CD04C5">
        <w:rPr>
          <w:rFonts w:ascii="Arial" w:cs="Arial" w:hAnsi="Arial"/>
          <w:sz w:val="32"/>
          <w:szCs w:val="32"/>
          <w:lang w:val="en-US"/>
        </w:rPr>
        <w:t>í z kříže</w:t>
      </w:r>
      <w:r w:rsidR="00CD04C5" w:rsidRPr="00CD04C5">
        <w:rPr>
          <w:rFonts w:ascii="Arial" w:cs="Arial" w:hAnsi="Arial"/>
          <w:sz w:val="32"/>
          <w:szCs w:val="32"/>
        </w:rPr>
        <w:t xml:space="preserve"> vůbec není přitažlivá, přestože máme pocit, že nás</w:t>
      </w:r>
      <w:r w:rsidRPr="00CD04C5">
        <w:rPr>
          <w:rFonts w:ascii="Arial" w:cs="Arial" w:hAnsi="Arial"/>
          <w:sz w:val="32"/>
          <w:szCs w:val="32"/>
          <w:lang w:val="en-US"/>
        </w:rPr>
        <w:t xml:space="preserve"> Bůh</w:t>
      </w:r>
      <w:r w:rsidR="00CD04C5" w:rsidRPr="00CD04C5">
        <w:rPr>
          <w:rFonts w:ascii="Arial" w:cs="Arial" w:hAnsi="Arial"/>
          <w:sz w:val="32"/>
          <w:szCs w:val="32"/>
        </w:rPr>
        <w:t xml:space="preserve"> opustil.</w:t>
      </w:r>
    </w:p>
    <w:p>
      <w:pPr>
        <w:pStyle w:val="style0"/>
        <w:spacing w:after="120"/>
        <w:jc w:val="both"/>
        <w:rPr>
          <w:rFonts w:ascii="Arial" w:cs="Arial" w:hAnsi="Arial"/>
          <w:i/>
          <w:sz w:val="32"/>
          <w:szCs w:val="32"/>
        </w:rPr>
      </w:pPr>
      <w:r w:rsidR="00CD04C5" w:rsidRPr="008D428D">
        <w:rPr>
          <w:rFonts w:ascii="Arial" w:cs="Arial" w:hAnsi="Arial"/>
          <w:i/>
          <w:sz w:val="32"/>
          <w:szCs w:val="32"/>
        </w:rPr>
        <w:t>„Já toho člověka znám,“</w:t>
      </w:r>
      <w:r w:rsidR="00CD04C5" w:rsidRPr="00CD04C5">
        <w:rPr>
          <w:rFonts w:ascii="Arial" w:cs="Arial" w:hAnsi="Arial"/>
          <w:sz w:val="32"/>
          <w:szCs w:val="32"/>
        </w:rPr>
        <w:t xml:space="preserve"> m</w:t>
      </w:r>
      <w:r w:rsidRPr="00CD04C5">
        <w:rPr>
          <w:rFonts w:ascii="Arial" w:cs="Arial" w:hAnsi="Arial"/>
          <w:sz w:val="32"/>
          <w:szCs w:val="32"/>
          <w:lang w:val="en-US"/>
        </w:rPr>
        <w:t>us</w:t>
      </w:r>
      <w:r w:rsidRPr="00CD04C5">
        <w:rPr>
          <w:rFonts w:ascii="Arial" w:cs="Arial" w:hAnsi="Arial"/>
          <w:sz w:val="32"/>
          <w:szCs w:val="32"/>
          <w:lang w:val="en-US"/>
        </w:rPr>
        <w:t>íme</w:t>
      </w:r>
      <w:r w:rsidR="008B0702">
        <w:rPr>
          <w:rFonts w:ascii="Arial" w:cs="Arial" w:hAnsi="Arial"/>
          <w:sz w:val="32"/>
          <w:szCs w:val="32"/>
        </w:rPr>
        <w:t xml:space="preserve"> říkat nejen na Táboru</w:t>
      </w:r>
      <w:r w:rsidR="00CD04C5" w:rsidRPr="00CD04C5">
        <w:rPr>
          <w:rFonts w:ascii="Arial" w:cs="Arial" w:hAnsi="Arial"/>
          <w:sz w:val="32"/>
          <w:szCs w:val="32"/>
        </w:rPr>
        <w:t xml:space="preserve">, ale i </w:t>
      </w:r>
      <w:r w:rsidR="008D428D">
        <w:rPr>
          <w:rFonts w:ascii="Arial" w:cs="Arial" w:hAnsi="Arial"/>
          <w:sz w:val="32"/>
          <w:szCs w:val="32"/>
        </w:rPr>
        <w:t>na cestě kříže</w:t>
      </w:r>
      <w:r w:rsidR="002C6B1A">
        <w:rPr>
          <w:rFonts w:ascii="Arial" w:cs="Arial" w:hAnsi="Arial"/>
          <w:sz w:val="32"/>
          <w:szCs w:val="32"/>
        </w:rPr>
        <w:t xml:space="preserve">. </w:t>
      </w:r>
      <w:r w:rsidR="00CD04C5" w:rsidRPr="00CD04C5">
        <w:rPr>
          <w:rFonts w:ascii="Arial" w:cs="Arial" w:hAnsi="Arial"/>
          <w:sz w:val="32"/>
          <w:szCs w:val="32"/>
        </w:rPr>
        <w:t>Kristus je s námi i tehdy, když nám jeho přítomnost vůbec není milá, když nás nutí dělat to, do čeho se nám nechce, když vůbec neodpovídá našim oprávněným očekáváním. Záleží na nás, jestli jeh</w:t>
      </w:r>
      <w:r w:rsidR="008B0702">
        <w:rPr>
          <w:rFonts w:ascii="Arial" w:cs="Arial" w:hAnsi="Arial"/>
          <w:sz w:val="32"/>
          <w:szCs w:val="32"/>
        </w:rPr>
        <w:t>o přítomnost dokážeme rozpoznat a říci:</w:t>
      </w:r>
      <w:r w:rsidR="002C6B1A">
        <w:rPr>
          <w:rFonts w:ascii="Arial" w:cs="Arial" w:hAnsi="Arial"/>
          <w:sz w:val="32"/>
          <w:szCs w:val="32"/>
        </w:rPr>
        <w:t xml:space="preserve"> </w:t>
      </w:r>
      <w:r w:rsidR="008D428D">
        <w:rPr>
          <w:rFonts w:ascii="Arial" w:cs="Arial" w:hAnsi="Arial"/>
          <w:i/>
          <w:sz w:val="32"/>
          <w:szCs w:val="32"/>
        </w:rPr>
        <w:t>„Ano, já toho člověka znám</w:t>
      </w:r>
      <w:r w:rsidR="008B0702">
        <w:rPr>
          <w:rFonts w:ascii="Arial" w:cs="Arial" w:hAnsi="Arial"/>
          <w:i/>
          <w:sz w:val="32"/>
          <w:szCs w:val="32"/>
        </w:rPr>
        <w:t>.</w:t>
      </w:r>
      <w:r w:rsidR="00CD04C5" w:rsidRPr="008D428D">
        <w:rPr>
          <w:rFonts w:ascii="Arial" w:cs="Arial" w:hAnsi="Arial"/>
          <w:i/>
          <w:sz w:val="32"/>
          <w:szCs w:val="32"/>
        </w:rPr>
        <w:t>"</w:t>
      </w:r>
      <w:r w:rsidR="00CD04C5" w:rsidRPr="00CD04C5">
        <w:rPr>
          <w:rFonts w:ascii="Arial" w:cs="Arial" w:hAnsi="Arial"/>
          <w:sz w:val="32"/>
          <w:szCs w:val="32"/>
        </w:rPr>
        <w:t xml:space="preserve"> </w:t>
      </w:r>
      <w:r w:rsidR="008B0702">
        <w:rPr>
          <w:rFonts w:ascii="Arial" w:cs="Arial" w:hAnsi="Arial"/>
          <w:sz w:val="32"/>
          <w:szCs w:val="32"/>
        </w:rPr>
        <w:t>T</w:t>
      </w:r>
      <w:r w:rsidR="008D428D">
        <w:rPr>
          <w:rFonts w:ascii="Arial" w:cs="Arial" w:hAnsi="Arial"/>
          <w:sz w:val="32"/>
          <w:szCs w:val="32"/>
        </w:rPr>
        <w:t>o je to, co máme vyznat z</w:t>
      </w:r>
      <w:r w:rsidR="008B0702">
        <w:rPr>
          <w:rFonts w:ascii="Arial" w:cs="Arial" w:hAnsi="Arial"/>
          <w:sz w:val="32"/>
          <w:szCs w:val="32"/>
        </w:rPr>
        <w:t>a</w:t>
      </w:r>
      <w:r w:rsidR="008D428D">
        <w:rPr>
          <w:rFonts w:ascii="Arial" w:cs="Arial" w:hAnsi="Arial"/>
          <w:sz w:val="32"/>
          <w:szCs w:val="32"/>
        </w:rPr>
        <w:t xml:space="preserve"> každých okolností. </w:t>
      </w:r>
      <w:r w:rsidR="008B0702">
        <w:rPr>
          <w:rFonts w:ascii="Arial" w:cs="Arial" w:hAnsi="Arial"/>
          <w:sz w:val="32"/>
          <w:szCs w:val="32"/>
        </w:rPr>
        <w:t>A O</w:t>
      </w:r>
      <w:r w:rsidR="00CD04C5" w:rsidRPr="00CD04C5">
        <w:rPr>
          <w:rFonts w:ascii="Arial" w:cs="Arial" w:hAnsi="Arial"/>
          <w:sz w:val="32"/>
          <w:szCs w:val="32"/>
        </w:rPr>
        <w:t>n zná mě a</w:t>
      </w:r>
      <w:r w:rsidR="00EB31D3">
        <w:rPr>
          <w:rFonts w:ascii="Arial" w:cs="Arial" w:hAnsi="Arial"/>
          <w:sz w:val="32"/>
          <w:szCs w:val="32"/>
        </w:rPr>
        <w:t> </w:t>
      </w:r>
      <w:r w:rsidR="00CD04C5" w:rsidRPr="00CD04C5">
        <w:rPr>
          <w:rFonts w:ascii="Arial" w:cs="Arial" w:hAnsi="Arial"/>
          <w:sz w:val="32"/>
          <w:szCs w:val="32"/>
        </w:rPr>
        <w:t>přizná se ke mně.</w:t>
      </w:r>
      <w:r w:rsidR="008D428D">
        <w:rPr>
          <w:rFonts w:ascii="Arial" w:cs="Arial" w:hAnsi="Arial"/>
          <w:sz w:val="32"/>
          <w:szCs w:val="32"/>
        </w:rPr>
        <w:t xml:space="preserve"> </w:t>
      </w:r>
      <w:r w:rsidR="008D428D">
        <w:rPr>
          <w:rFonts w:ascii="Arial" w:cs="Arial" w:hAnsi="Arial"/>
          <w:i/>
          <w:sz w:val="32"/>
          <w:szCs w:val="32"/>
        </w:rPr>
        <w:t>„</w:t>
      </w:r>
      <w:r w:rsidR="008D428D" w:rsidRPr="008D428D">
        <w:rPr>
          <w:rFonts w:ascii="Arial" w:cs="Arial" w:hAnsi="Arial"/>
          <w:i/>
          <w:sz w:val="32"/>
          <w:szCs w:val="32"/>
        </w:rPr>
        <w:t>Každý, kdo se ke mně přizná před lidmi,</w:t>
      </w:r>
      <w:r w:rsidR="008D428D">
        <w:rPr>
          <w:rFonts w:ascii="Arial" w:cs="Arial" w:hAnsi="Arial"/>
          <w:i/>
          <w:sz w:val="32"/>
          <w:szCs w:val="32"/>
        </w:rPr>
        <w:t>“</w:t>
      </w:r>
      <w:r w:rsidR="008D428D">
        <w:rPr>
          <w:rFonts w:ascii="Arial" w:cs="Arial" w:hAnsi="Arial"/>
          <w:sz w:val="32"/>
          <w:szCs w:val="32"/>
        </w:rPr>
        <w:t xml:space="preserve"> říká Pán, </w:t>
      </w:r>
      <w:r w:rsidR="008D428D">
        <w:rPr>
          <w:rFonts w:ascii="Arial" w:cs="Arial" w:hAnsi="Arial"/>
          <w:i/>
          <w:sz w:val="32"/>
          <w:szCs w:val="32"/>
        </w:rPr>
        <w:t>„</w:t>
      </w:r>
      <w:r w:rsidR="008D428D" w:rsidRPr="008D428D">
        <w:rPr>
          <w:rFonts w:ascii="Arial" w:cs="Arial" w:hAnsi="Arial"/>
          <w:i/>
          <w:sz w:val="32"/>
          <w:szCs w:val="32"/>
        </w:rPr>
        <w:t xml:space="preserve">k tomu se i já </w:t>
      </w:r>
      <w:r w:rsidR="008D428D">
        <w:rPr>
          <w:rFonts w:ascii="Arial" w:cs="Arial" w:hAnsi="Arial"/>
          <w:i/>
          <w:sz w:val="32"/>
          <w:szCs w:val="32"/>
        </w:rPr>
        <w:t>přiznám před svým Otcem v nebi</w:t>
      </w:r>
      <w:r>
        <w:rPr>
          <w:rFonts w:ascii="Arial" w:cs="Arial" w:hAnsi="Arial"/>
          <w:i/>
          <w:sz w:val="32"/>
          <w:szCs w:val="32"/>
          <w:lang w:val="en-US"/>
        </w:rPr>
        <w:t xml:space="preserve">. </w:t>
      </w:r>
      <w:r w:rsidR="008D428D">
        <w:rPr>
          <w:rFonts w:ascii="Arial" w:cs="Arial" w:hAnsi="Arial"/>
          <w:i/>
          <w:sz w:val="32"/>
          <w:szCs w:val="32"/>
        </w:rPr>
        <w:t>Mt</w:t>
      </w:r>
      <w:r w:rsidR="008D428D" w:rsidRPr="008D428D">
        <w:rPr>
          <w:rFonts w:ascii="Arial" w:cs="Arial" w:hAnsi="Arial"/>
          <w:i/>
          <w:sz w:val="32"/>
          <w:szCs w:val="32"/>
        </w:rPr>
        <w:t xml:space="preserve"> 10:32</w:t>
      </w:r>
      <w:r w:rsidR="008D428D">
        <w:rPr>
          <w:rFonts w:ascii="Arial" w:cs="Arial" w:hAnsi="Arial"/>
          <w:i/>
          <w:sz w:val="32"/>
          <w:szCs w:val="32"/>
        </w:rPr>
        <w:t>-33</w:t>
      </w:r>
    </w:p>
    <w:p>
      <w:pPr>
        <w:pStyle w:val="style0"/>
        <w:spacing w:after="120"/>
        <w:ind w:firstLine="426"/>
        <w:jc w:val="both"/>
        <w:rPr>
          <w:rFonts w:ascii="Arial" w:cs="Arial" w:hAnsi="Arial"/>
          <w:sz w:val="32"/>
          <w:szCs w:val="32"/>
        </w:rPr>
      </w:pPr>
      <w:r w:rsidR="002C6B1A" w:rsidRPr="002C6B1A">
        <w:rPr>
          <w:rFonts w:ascii="Arial" w:cs="Arial" w:hAnsi="Arial"/>
          <w:sz w:val="32"/>
          <w:szCs w:val="32"/>
        </w:rPr>
        <w:t xml:space="preserve">Na </w:t>
      </w:r>
      <w:r w:rsidR="002C6B1A">
        <w:rPr>
          <w:rFonts w:ascii="Arial" w:cs="Arial" w:hAnsi="Arial"/>
          <w:sz w:val="32"/>
          <w:szCs w:val="32"/>
        </w:rPr>
        <w:t>hoře</w:t>
      </w:r>
      <w:r w:rsidR="002C6B1A" w:rsidRPr="002C6B1A">
        <w:rPr>
          <w:rFonts w:ascii="Arial" w:cs="Arial" w:hAnsi="Arial"/>
          <w:sz w:val="32"/>
          <w:szCs w:val="32"/>
        </w:rPr>
        <w:t xml:space="preserve"> byl </w:t>
      </w:r>
      <w:r w:rsidR="002C6B1A">
        <w:rPr>
          <w:rFonts w:ascii="Arial" w:cs="Arial" w:hAnsi="Arial"/>
          <w:sz w:val="32"/>
          <w:szCs w:val="32"/>
        </w:rPr>
        <w:t xml:space="preserve">kdysi </w:t>
      </w:r>
      <w:r w:rsidR="002C6B1A" w:rsidRPr="002C6B1A">
        <w:rPr>
          <w:rFonts w:ascii="Arial" w:cs="Arial" w:hAnsi="Arial"/>
          <w:sz w:val="32"/>
          <w:szCs w:val="32"/>
        </w:rPr>
        <w:t>za blesků a hřmění ohlášen zákon Staré smlouvy, na</w:t>
      </w:r>
      <w:r w:rsidR="002C6B1A">
        <w:rPr>
          <w:rFonts w:ascii="Arial" w:cs="Arial" w:hAnsi="Arial"/>
          <w:sz w:val="32"/>
          <w:szCs w:val="32"/>
        </w:rPr>
        <w:t xml:space="preserve"> hoře byla řečena blahoslavenství a </w:t>
      </w:r>
      <w:r w:rsidR="002C6B1A" w:rsidRPr="002C6B1A">
        <w:rPr>
          <w:rFonts w:ascii="Arial" w:cs="Arial" w:hAnsi="Arial"/>
          <w:sz w:val="32"/>
          <w:szCs w:val="32"/>
        </w:rPr>
        <w:t xml:space="preserve">opět na </w:t>
      </w:r>
      <w:r w:rsidR="002C6B1A">
        <w:rPr>
          <w:rFonts w:ascii="Arial" w:cs="Arial" w:hAnsi="Arial"/>
          <w:sz w:val="32"/>
          <w:szCs w:val="32"/>
        </w:rPr>
        <w:t>hoře Petr, Jan a Ja</w:t>
      </w:r>
      <w:r w:rsidR="002C6B1A" w:rsidRPr="002C6B1A">
        <w:rPr>
          <w:rFonts w:ascii="Arial" w:cs="Arial" w:hAnsi="Arial"/>
          <w:sz w:val="32"/>
          <w:szCs w:val="32"/>
        </w:rPr>
        <w:t xml:space="preserve">kub vidí Pána v nebeském lesku. </w:t>
      </w:r>
      <w:r w:rsidR="002C6B1A" w:rsidRPr="002C6B1A">
        <w:rPr>
          <w:rFonts w:ascii="Arial" w:cs="Arial" w:hAnsi="Arial"/>
          <w:sz w:val="32"/>
          <w:szCs w:val="32"/>
        </w:rPr>
        <w:t>Tak se jednou promění</w:t>
      </w:r>
      <w:r w:rsidR="002C6B1A">
        <w:rPr>
          <w:rFonts w:ascii="Arial" w:cs="Arial" w:hAnsi="Arial"/>
          <w:sz w:val="32"/>
          <w:szCs w:val="32"/>
        </w:rPr>
        <w:t xml:space="preserve"> </w:t>
      </w:r>
      <w:r w:rsidR="002C6B1A" w:rsidRPr="002C6B1A">
        <w:rPr>
          <w:rFonts w:ascii="Arial" w:cs="Arial" w:hAnsi="Arial"/>
          <w:sz w:val="32"/>
          <w:szCs w:val="32"/>
        </w:rPr>
        <w:t xml:space="preserve">i </w:t>
      </w:r>
      <w:r w:rsidR="002C6B1A">
        <w:rPr>
          <w:rFonts w:ascii="Arial" w:cs="Arial" w:hAnsi="Arial"/>
          <w:sz w:val="32"/>
          <w:szCs w:val="32"/>
        </w:rPr>
        <w:t>služba</w:t>
      </w:r>
      <w:r w:rsidR="002C6B1A" w:rsidRPr="002C6B1A">
        <w:rPr>
          <w:rFonts w:ascii="Arial" w:cs="Arial" w:hAnsi="Arial"/>
          <w:sz w:val="32"/>
          <w:szCs w:val="32"/>
        </w:rPr>
        <w:t xml:space="preserve"> </w:t>
      </w:r>
      <w:r w:rsidR="002C6B1A">
        <w:rPr>
          <w:rFonts w:ascii="Arial" w:cs="Arial" w:hAnsi="Arial"/>
          <w:sz w:val="32"/>
          <w:szCs w:val="32"/>
        </w:rPr>
        <w:t>křesťana</w:t>
      </w:r>
      <w:r w:rsidR="002C6B1A" w:rsidRPr="002C6B1A">
        <w:rPr>
          <w:rFonts w:ascii="Arial" w:cs="Arial" w:hAnsi="Arial"/>
          <w:sz w:val="32"/>
          <w:szCs w:val="32"/>
        </w:rPr>
        <w:t xml:space="preserve"> na podobu slávy.</w:t>
      </w:r>
      <w:r w:rsidR="002C6B1A">
        <w:rPr>
          <w:rFonts w:ascii="Arial" w:cs="Arial" w:hAnsi="Arial"/>
          <w:sz w:val="32"/>
          <w:szCs w:val="32"/>
        </w:rPr>
        <w:t xml:space="preserve"> </w:t>
      </w:r>
      <w:r w:rsidR="002C6B1A" w:rsidRPr="002C6B1A">
        <w:rPr>
          <w:rFonts w:ascii="Arial" w:cs="Arial" w:hAnsi="Arial"/>
          <w:sz w:val="32"/>
          <w:szCs w:val="32"/>
        </w:rPr>
        <w:t>Zákon kříže jde přes smrt ke vzkříšení, přes poníženost k slávě, přes</w:t>
      </w:r>
      <w:r w:rsidR="002C6B1A">
        <w:rPr>
          <w:rFonts w:ascii="Arial" w:cs="Arial" w:hAnsi="Arial"/>
          <w:sz w:val="32"/>
          <w:szCs w:val="32"/>
        </w:rPr>
        <w:t xml:space="preserve"> </w:t>
      </w:r>
      <w:r w:rsidR="002C6B1A" w:rsidRPr="002C6B1A">
        <w:rPr>
          <w:rFonts w:ascii="Arial" w:cs="Arial" w:hAnsi="Arial"/>
          <w:sz w:val="32"/>
          <w:szCs w:val="32"/>
        </w:rPr>
        <w:t>temnotu ke světlu.</w:t>
      </w:r>
      <w:r w:rsidR="002C6B1A">
        <w:rPr>
          <w:rFonts w:ascii="Arial" w:cs="Arial" w:hAnsi="Arial"/>
          <w:sz w:val="32"/>
          <w:szCs w:val="32"/>
        </w:rPr>
        <w:t xml:space="preserve"> </w:t>
      </w:r>
      <w:r w:rsidR="002C6B1A" w:rsidRPr="002C6B1A">
        <w:rPr>
          <w:rFonts w:ascii="Arial" w:cs="Arial" w:hAnsi="Arial"/>
          <w:sz w:val="32"/>
          <w:szCs w:val="32"/>
        </w:rPr>
        <w:t>Pro učedníky mělo být toto proměnění velkým posílením před velkým</w:t>
      </w:r>
      <w:r w:rsidR="002C6B1A">
        <w:rPr>
          <w:rFonts w:ascii="Arial" w:cs="Arial" w:hAnsi="Arial"/>
          <w:sz w:val="32"/>
          <w:szCs w:val="32"/>
        </w:rPr>
        <w:t xml:space="preserve"> </w:t>
      </w:r>
      <w:r w:rsidR="002C6B1A" w:rsidRPr="002C6B1A">
        <w:rPr>
          <w:rFonts w:ascii="Arial" w:cs="Arial" w:hAnsi="Arial"/>
          <w:sz w:val="32"/>
          <w:szCs w:val="32"/>
        </w:rPr>
        <w:t>pokušením, kterému šli</w:t>
      </w:r>
      <w:r w:rsidR="002C6B1A" w:rsidRPr="002C6B1A">
        <w:rPr>
          <w:rFonts w:ascii="Arial" w:cs="Arial" w:hAnsi="Arial"/>
          <w:sz w:val="32"/>
          <w:szCs w:val="32"/>
        </w:rPr>
        <w:t xml:space="preserve"> vstříc. Byl</w:t>
      </w:r>
      <w:r w:rsidR="002C6B1A">
        <w:rPr>
          <w:rFonts w:ascii="Arial" w:cs="Arial" w:hAnsi="Arial"/>
          <w:sz w:val="32"/>
          <w:szCs w:val="32"/>
        </w:rPr>
        <w:t>i</w:t>
      </w:r>
      <w:r w:rsidR="002C6B1A" w:rsidRPr="002C6B1A">
        <w:rPr>
          <w:rFonts w:ascii="Arial" w:cs="Arial" w:hAnsi="Arial"/>
          <w:sz w:val="32"/>
          <w:szCs w:val="32"/>
        </w:rPr>
        <w:t xml:space="preserve"> pouty této</w:t>
      </w:r>
      <w:r w:rsidRPr="002C6B1A">
        <w:rPr>
          <w:rFonts w:ascii="Arial" w:cs="Arial" w:hAnsi="Arial"/>
          <w:sz w:val="32"/>
          <w:szCs w:val="32"/>
          <w:lang w:val="en-US"/>
        </w:rPr>
        <w:t xml:space="preserve"> </w:t>
      </w:r>
      <w:r w:rsidRPr="002C6B1A">
        <w:rPr>
          <w:rFonts w:ascii="Arial" w:cs="Arial" w:hAnsi="Arial"/>
          <w:sz w:val="32"/>
          <w:szCs w:val="32"/>
          <w:lang w:val="en-US"/>
        </w:rPr>
        <w:t>nádherné</w:t>
      </w:r>
      <w:r w:rsidR="002C6B1A" w:rsidRPr="002C6B1A">
        <w:rPr>
          <w:rFonts w:ascii="Arial" w:cs="Arial" w:hAnsi="Arial"/>
          <w:sz w:val="32"/>
          <w:szCs w:val="32"/>
        </w:rPr>
        <w:t xml:space="preserve"> nebeské</w:t>
      </w:r>
      <w:r w:rsidR="002C6B1A">
        <w:rPr>
          <w:rFonts w:ascii="Arial" w:cs="Arial" w:hAnsi="Arial"/>
          <w:sz w:val="32"/>
          <w:szCs w:val="32"/>
        </w:rPr>
        <w:t xml:space="preserve"> zkušenosti upevněni</w:t>
      </w:r>
      <w:r w:rsidR="002C6B1A" w:rsidRPr="002C6B1A">
        <w:rPr>
          <w:rFonts w:ascii="Arial" w:cs="Arial" w:hAnsi="Arial"/>
          <w:sz w:val="32"/>
          <w:szCs w:val="32"/>
        </w:rPr>
        <w:t xml:space="preserve"> k nebi </w:t>
      </w:r>
      <w:r w:rsidR="002C6B1A">
        <w:rPr>
          <w:rFonts w:ascii="Arial" w:cs="Arial" w:hAnsi="Arial"/>
          <w:sz w:val="32"/>
          <w:szCs w:val="32"/>
        </w:rPr>
        <w:t>dřív,</w:t>
      </w:r>
      <w:r w:rsidR="002C6B1A" w:rsidRPr="002C6B1A">
        <w:rPr>
          <w:rFonts w:ascii="Arial" w:cs="Arial" w:hAnsi="Arial"/>
          <w:sz w:val="32"/>
          <w:szCs w:val="32"/>
        </w:rPr>
        <w:t xml:space="preserve"> než </w:t>
      </w:r>
      <w:r w:rsidR="002C6B1A">
        <w:rPr>
          <w:rFonts w:ascii="Arial" w:cs="Arial" w:hAnsi="Arial"/>
          <w:sz w:val="32"/>
          <w:szCs w:val="32"/>
        </w:rPr>
        <w:t>budou</w:t>
      </w:r>
      <w:r w:rsidR="002C6B1A" w:rsidRPr="002C6B1A">
        <w:rPr>
          <w:rFonts w:ascii="Arial" w:cs="Arial" w:hAnsi="Arial"/>
          <w:sz w:val="32"/>
          <w:szCs w:val="32"/>
        </w:rPr>
        <w:t xml:space="preserve"> odvedeni dolů do propasti</w:t>
      </w:r>
      <w:r w:rsidR="002C6B1A">
        <w:rPr>
          <w:rFonts w:ascii="Arial" w:cs="Arial" w:hAnsi="Arial"/>
          <w:sz w:val="32"/>
          <w:szCs w:val="32"/>
        </w:rPr>
        <w:t xml:space="preserve"> </w:t>
      </w:r>
      <w:r w:rsidR="002C6B1A" w:rsidRPr="002C6B1A">
        <w:rPr>
          <w:rFonts w:ascii="Arial" w:cs="Arial" w:hAnsi="Arial"/>
          <w:sz w:val="32"/>
          <w:szCs w:val="32"/>
        </w:rPr>
        <w:t>pokušení, kterým pro ně</w:t>
      </w:r>
      <w:r w:rsidR="002C6B1A">
        <w:rPr>
          <w:rFonts w:ascii="Arial" w:cs="Arial" w:hAnsi="Arial"/>
          <w:sz w:val="32"/>
          <w:szCs w:val="32"/>
        </w:rPr>
        <w:t xml:space="preserve"> bude</w:t>
      </w:r>
      <w:r w:rsidR="002C6B1A" w:rsidRPr="002C6B1A">
        <w:rPr>
          <w:rFonts w:ascii="Arial" w:cs="Arial" w:hAnsi="Arial"/>
          <w:sz w:val="32"/>
          <w:szCs w:val="32"/>
        </w:rPr>
        <w:t xml:space="preserve"> Ježíšovo utrpení na kříži. </w:t>
      </w:r>
      <w:r w:rsidR="002C6B1A">
        <w:rPr>
          <w:rFonts w:ascii="Arial" w:cs="Arial" w:hAnsi="Arial"/>
          <w:sz w:val="32"/>
          <w:szCs w:val="32"/>
        </w:rPr>
        <w:t xml:space="preserve"> Navzdory smrti a</w:t>
      </w:r>
      <w:r w:rsidR="00EB31D3">
        <w:rPr>
          <w:rFonts w:ascii="Arial" w:cs="Arial" w:hAnsi="Arial"/>
          <w:sz w:val="32"/>
          <w:szCs w:val="32"/>
        </w:rPr>
        <w:t> </w:t>
      </w:r>
      <w:r w:rsidR="002C6B1A">
        <w:rPr>
          <w:rFonts w:ascii="Arial" w:cs="Arial" w:hAnsi="Arial"/>
          <w:sz w:val="32"/>
          <w:szCs w:val="32"/>
        </w:rPr>
        <w:t>peklu, navzdory selhávajícím lidským srdcí tohoto světa.</w:t>
      </w:r>
    </w:p>
    <w:p>
      <w:pPr>
        <w:pStyle w:val="style0"/>
        <w:spacing w:after="120"/>
        <w:ind w:firstLine="426"/>
        <w:jc w:val="both"/>
        <w:rPr>
          <w:rFonts w:ascii="Arial" w:cs="Arial" w:hAnsi="Arial"/>
          <w:i/>
          <w:sz w:val="32"/>
          <w:szCs w:val="32"/>
        </w:rPr>
      </w:pPr>
      <w:r w:rsidR="00CD04C5" w:rsidRPr="00CD04C5">
        <w:rPr>
          <w:rFonts w:ascii="Arial" w:cs="Arial" w:hAnsi="Arial"/>
          <w:sz w:val="32"/>
          <w:szCs w:val="32"/>
        </w:rPr>
        <w:t xml:space="preserve">Když se začteme do evangelia jen o </w:t>
      </w:r>
      <w:r w:rsidR="008B0702">
        <w:rPr>
          <w:rFonts w:ascii="Arial" w:cs="Arial" w:hAnsi="Arial"/>
          <w:sz w:val="32"/>
          <w:szCs w:val="32"/>
        </w:rPr>
        <w:t xml:space="preserve">pár řádků dál, hned narazíme na právě </w:t>
      </w:r>
      <w:r w:rsidR="00CD04C5" w:rsidRPr="00CD04C5">
        <w:rPr>
          <w:rFonts w:ascii="Arial" w:cs="Arial" w:hAnsi="Arial"/>
          <w:sz w:val="32"/>
          <w:szCs w:val="32"/>
        </w:rPr>
        <w:t xml:space="preserve">nepohodlný úryvek. Ježíš a apoštolově sestoupili z hory, a už je tu zase obyčejný, každodenní život se vší </w:t>
      </w:r>
      <w:r w:rsidR="002C6B1A">
        <w:rPr>
          <w:rFonts w:ascii="Arial" w:cs="Arial" w:hAnsi="Arial"/>
          <w:sz w:val="32"/>
          <w:szCs w:val="32"/>
        </w:rPr>
        <w:t xml:space="preserve">svou bídou, utrpením a bolestí. </w:t>
      </w:r>
      <w:r w:rsidR="00CD04C5" w:rsidRPr="003038B5">
        <w:rPr>
          <w:rFonts w:ascii="Arial" w:cs="Arial" w:hAnsi="Arial"/>
          <w:i/>
          <w:sz w:val="32"/>
          <w:szCs w:val="32"/>
        </w:rPr>
        <w:t xml:space="preserve">„Když přišli zase k zástupu, přistoupil k Ježíšovi jeden člověk, padl před ním na kolena a prosil: ‘Pane, slituj se nad mým synem! Je náměsíčník a hrozně trpí. Často </w:t>
      </w:r>
      <w:r w:rsidR="003038B5" w:rsidRPr="003038B5">
        <w:rPr>
          <w:rFonts w:ascii="Arial" w:cs="Arial" w:hAnsi="Arial"/>
          <w:i/>
          <w:sz w:val="32"/>
          <w:szCs w:val="32"/>
        </w:rPr>
        <w:t xml:space="preserve">padá do ohně a často do vody“ </w:t>
      </w:r>
      <w:r w:rsidR="00EB31D3">
        <w:rPr>
          <w:rFonts w:ascii="Arial" w:cs="Arial" w:hAnsi="Arial"/>
          <w:i/>
          <w:sz w:val="32"/>
          <w:szCs w:val="32"/>
        </w:rPr>
        <w:t>(Mt </w:t>
      </w:r>
      <w:r w:rsidR="00CD04C5" w:rsidRPr="003038B5">
        <w:rPr>
          <w:rFonts w:ascii="Arial" w:cs="Arial" w:hAnsi="Arial"/>
          <w:i/>
          <w:sz w:val="32"/>
          <w:szCs w:val="32"/>
        </w:rPr>
        <w:t>17</w:t>
      </w:r>
      <w:r w:rsidR="003038B5" w:rsidRPr="003038B5">
        <w:rPr>
          <w:rFonts w:ascii="Arial" w:cs="Arial" w:hAnsi="Arial"/>
          <w:i/>
          <w:sz w:val="32"/>
          <w:szCs w:val="32"/>
        </w:rPr>
        <w:t>:14-15</w:t>
      </w:r>
      <w:r w:rsidR="00EB31D3">
        <w:rPr>
          <w:rFonts w:ascii="Arial" w:cs="Arial" w:hAnsi="Arial"/>
          <w:i/>
          <w:sz w:val="32"/>
          <w:szCs w:val="32"/>
        </w:rPr>
        <w:t>)</w:t>
      </w:r>
    </w:p>
    <w:p>
      <w:pPr>
        <w:pStyle w:val="style0"/>
        <w:spacing w:after="120"/>
        <w:ind w:firstLine="426"/>
        <w:jc w:val="both"/>
        <w:rPr>
          <w:rFonts w:ascii="Arial" w:cs="Arial" w:hAnsi="Arial"/>
          <w:sz w:val="32"/>
          <w:szCs w:val="32"/>
        </w:rPr>
      </w:pPr>
      <w:r w:rsidR="00CD04C5" w:rsidRPr="00CD04C5">
        <w:rPr>
          <w:rFonts w:ascii="Arial" w:cs="Arial" w:hAnsi="Arial"/>
          <w:sz w:val="32"/>
          <w:szCs w:val="32"/>
        </w:rPr>
        <w:t xml:space="preserve">Nastává drama v nížinách. </w:t>
      </w:r>
      <w:r w:rsidR="003038B5">
        <w:rPr>
          <w:rFonts w:ascii="Arial" w:cs="Arial" w:hAnsi="Arial"/>
          <w:sz w:val="32"/>
          <w:szCs w:val="32"/>
        </w:rPr>
        <w:t>Dnes bychom řekli: „</w:t>
      </w:r>
      <w:r w:rsidR="00CD04C5" w:rsidRPr="00CD04C5">
        <w:rPr>
          <w:rFonts w:ascii="Arial" w:cs="Arial" w:hAnsi="Arial"/>
          <w:sz w:val="32"/>
          <w:szCs w:val="32"/>
        </w:rPr>
        <w:t>Drama na asfaltu</w:t>
      </w:r>
      <w:r w:rsidR="003038B5">
        <w:rPr>
          <w:rFonts w:ascii="Arial" w:cs="Arial" w:hAnsi="Arial"/>
          <w:sz w:val="32"/>
          <w:szCs w:val="32"/>
        </w:rPr>
        <w:t>“</w:t>
      </w:r>
      <w:r w:rsidR="00CD04C5" w:rsidRPr="00CD04C5">
        <w:rPr>
          <w:rFonts w:ascii="Arial" w:cs="Arial" w:hAnsi="Arial"/>
          <w:sz w:val="32"/>
          <w:szCs w:val="32"/>
        </w:rPr>
        <w:t>.</w:t>
      </w:r>
      <w:r w:rsidR="003038B5">
        <w:rPr>
          <w:rFonts w:ascii="Arial" w:cs="Arial" w:hAnsi="Arial"/>
          <w:sz w:val="32"/>
          <w:szCs w:val="32"/>
        </w:rPr>
        <w:t xml:space="preserve"> </w:t>
      </w:r>
      <w:r w:rsidR="00CD04C5" w:rsidRPr="00CD04C5">
        <w:rPr>
          <w:rFonts w:ascii="Arial" w:cs="Arial" w:hAnsi="Arial"/>
          <w:sz w:val="32"/>
          <w:szCs w:val="32"/>
        </w:rPr>
        <w:t>Kdo se po neschůdných pěšinkách vydrápal na vysokou horu a pak stál na vrcholu, měl výhled široko daleko a obdivoval se nádhernému panoramatu, které se kolem něj rozprostíralo, zažívá po návratu do rovin těžké chvíle. Všudypřítomný asfalt mu leze na nervy, má pocit, že se dusí.</w:t>
      </w:r>
    </w:p>
    <w:p>
      <w:pPr>
        <w:pStyle w:val="style0"/>
        <w:spacing w:after="120"/>
        <w:ind w:firstLine="426"/>
        <w:jc w:val="both"/>
        <w:rPr>
          <w:rFonts w:ascii="Arial" w:cs="Arial" w:hAnsi="Arial"/>
          <w:sz w:val="32"/>
          <w:szCs w:val="32"/>
        </w:rPr>
      </w:pPr>
      <w:r w:rsidR="00CD04C5" w:rsidRPr="00CD04C5">
        <w:rPr>
          <w:rFonts w:ascii="Arial" w:cs="Arial" w:hAnsi="Arial"/>
          <w:sz w:val="32"/>
          <w:szCs w:val="32"/>
        </w:rPr>
        <w:t>Všechno mu v porovnání s tím, co prožil v horách, připadá malé, banální a</w:t>
      </w:r>
      <w:r w:rsidR="00EB31D3">
        <w:rPr>
          <w:rFonts w:ascii="Arial" w:cs="Arial" w:hAnsi="Arial"/>
          <w:sz w:val="32"/>
          <w:szCs w:val="32"/>
        </w:rPr>
        <w:t> </w:t>
      </w:r>
      <w:r w:rsidR="00CD04C5" w:rsidRPr="00CD04C5">
        <w:rPr>
          <w:rFonts w:ascii="Arial" w:cs="Arial" w:hAnsi="Arial"/>
          <w:sz w:val="32"/>
          <w:szCs w:val="32"/>
        </w:rPr>
        <w:t>nanicovaté. Těžko si zvyká na normální, všední život, těžko se smiřuje s tím, že dobrodružství v horách je už minulostí. Stále se vrací k fotografiím, které v horách pořídil, znovu a znovu si vybavuje své zážitky.</w:t>
      </w:r>
    </w:p>
    <w:p>
      <w:pPr>
        <w:pStyle w:val="style0"/>
        <w:spacing w:after="120"/>
        <w:ind w:firstLine="426"/>
        <w:jc w:val="both"/>
        <w:rPr>
          <w:rFonts w:ascii="Arial" w:cs="Arial" w:hAnsi="Arial"/>
          <w:sz w:val="32"/>
          <w:szCs w:val="32"/>
        </w:rPr>
      </w:pPr>
      <w:r w:rsidR="008B0702">
        <w:rPr>
          <w:rFonts w:ascii="Arial" w:cs="Arial" w:hAnsi="Arial"/>
          <w:sz w:val="32"/>
          <w:szCs w:val="32"/>
        </w:rPr>
        <w:t>Tak jsme na tom všichni</w:t>
      </w:r>
      <w:r w:rsidR="00CD04C5" w:rsidRPr="00CD04C5">
        <w:rPr>
          <w:rFonts w:ascii="Arial" w:cs="Arial" w:hAnsi="Arial"/>
          <w:sz w:val="32"/>
          <w:szCs w:val="32"/>
        </w:rPr>
        <w:t xml:space="preserve">. </w:t>
      </w:r>
      <w:r w:rsidR="003038B5">
        <w:rPr>
          <w:rFonts w:ascii="Arial" w:cs="Arial" w:hAnsi="Arial"/>
          <w:sz w:val="32"/>
          <w:szCs w:val="32"/>
        </w:rPr>
        <w:t>Z výšin</w:t>
      </w:r>
      <w:r w:rsidR="00CD04C5" w:rsidRPr="00CD04C5">
        <w:rPr>
          <w:rFonts w:ascii="Arial" w:cs="Arial" w:hAnsi="Arial"/>
          <w:sz w:val="32"/>
          <w:szCs w:val="32"/>
        </w:rPr>
        <w:t xml:space="preserve"> se musíme vrátit do každodenního života, kde nás nic úchvatného nečeká. Zase nás zavalí spousta úmorných povinností a běžných, únavných starostí.</w:t>
      </w:r>
      <w:r w:rsidR="003038B5">
        <w:rPr>
          <w:rFonts w:ascii="Arial" w:cs="Arial" w:hAnsi="Arial"/>
          <w:sz w:val="32"/>
          <w:szCs w:val="32"/>
        </w:rPr>
        <w:t xml:space="preserve"> </w:t>
      </w:r>
      <w:r w:rsidR="008B0702">
        <w:rPr>
          <w:rFonts w:ascii="Arial" w:cs="Arial" w:hAnsi="Arial"/>
          <w:sz w:val="32"/>
          <w:szCs w:val="32"/>
        </w:rPr>
        <w:t>Poté, co</w:t>
      </w:r>
      <w:r w:rsidR="00CD04C5" w:rsidRPr="00CD04C5">
        <w:rPr>
          <w:rFonts w:ascii="Arial" w:cs="Arial" w:hAnsi="Arial"/>
          <w:sz w:val="32"/>
          <w:szCs w:val="32"/>
        </w:rPr>
        <w:t xml:space="preserve"> člověk</w:t>
      </w:r>
      <w:r w:rsidR="008B0702">
        <w:rPr>
          <w:rFonts w:ascii="Arial" w:cs="Arial" w:hAnsi="Arial"/>
          <w:sz w:val="32"/>
          <w:szCs w:val="32"/>
        </w:rPr>
        <w:t xml:space="preserve"> byl</w:t>
      </w:r>
      <w:r w:rsidR="00CD04C5" w:rsidRPr="00CD04C5">
        <w:rPr>
          <w:rFonts w:ascii="Arial" w:cs="Arial" w:hAnsi="Arial"/>
          <w:sz w:val="32"/>
          <w:szCs w:val="32"/>
        </w:rPr>
        <w:t xml:space="preserve"> </w:t>
      </w:r>
      <w:r w:rsidR="003038B5">
        <w:rPr>
          <w:rFonts w:ascii="Arial" w:cs="Arial" w:hAnsi="Arial"/>
          <w:sz w:val="32"/>
          <w:szCs w:val="32"/>
        </w:rPr>
        <w:t>s</w:t>
      </w:r>
      <w:r w:rsidR="003038B5">
        <w:rPr>
          <w:rFonts w:ascii="Arial" w:cs="Arial" w:hAnsi="Arial"/>
          <w:sz w:val="32"/>
          <w:szCs w:val="32"/>
        </w:rPr>
        <w:t xml:space="preserve"> Ježíšem na hoře Tábor, </w:t>
      </w:r>
      <w:r w:rsidR="008B0702">
        <w:rPr>
          <w:rFonts w:ascii="Arial" w:cs="Arial" w:hAnsi="Arial"/>
          <w:sz w:val="32"/>
          <w:szCs w:val="32"/>
        </w:rPr>
        <w:t>dělá</w:t>
      </w:r>
      <w:r w:rsidR="00CD04C5" w:rsidRPr="00CD04C5">
        <w:rPr>
          <w:rFonts w:ascii="Arial" w:cs="Arial" w:hAnsi="Arial"/>
          <w:sz w:val="32"/>
          <w:szCs w:val="32"/>
        </w:rPr>
        <w:t xml:space="preserve"> pak </w:t>
      </w:r>
      <w:r w:rsidR="003038B5">
        <w:rPr>
          <w:rFonts w:ascii="Arial" w:cs="Arial" w:hAnsi="Arial"/>
          <w:sz w:val="32"/>
          <w:szCs w:val="32"/>
        </w:rPr>
        <w:t>potíže vyjít s obyčejnými lidmi.</w:t>
      </w:r>
      <w:r w:rsidR="00CD04C5" w:rsidRPr="00CD04C5">
        <w:rPr>
          <w:rFonts w:ascii="Arial" w:cs="Arial" w:hAnsi="Arial"/>
          <w:sz w:val="32"/>
          <w:szCs w:val="32"/>
        </w:rPr>
        <w:t xml:space="preserve"> Skličuje ho prostředí, v němž musí žít, nepochopení, jemuž je vystaven, úzkoprsost, malichernost a omezenost, které vidí všude kolem sebe.</w:t>
      </w:r>
    </w:p>
    <w:p>
      <w:pPr>
        <w:pStyle w:val="style0"/>
        <w:spacing w:after="120"/>
        <w:jc w:val="both"/>
        <w:rPr>
          <w:rFonts w:ascii="Arial" w:cs="Arial" w:hAnsi="Arial"/>
          <w:sz w:val="32"/>
          <w:szCs w:val="32"/>
        </w:rPr>
      </w:pPr>
      <w:r w:rsidR="00CD04C5" w:rsidRPr="00CD04C5">
        <w:rPr>
          <w:rFonts w:ascii="Arial" w:cs="Arial" w:hAnsi="Arial"/>
          <w:sz w:val="32"/>
          <w:szCs w:val="32"/>
        </w:rPr>
        <w:t xml:space="preserve">Jak těžké je vyjít s lidmi! Jak </w:t>
      </w:r>
      <w:r w:rsidR="003038B5">
        <w:rPr>
          <w:rFonts w:ascii="Arial" w:cs="Arial" w:hAnsi="Arial"/>
          <w:sz w:val="32"/>
          <w:szCs w:val="32"/>
        </w:rPr>
        <w:t>těžké je snášet jejich chování! Ale náš Pán chce, aby č</w:t>
      </w:r>
      <w:r w:rsidR="00CD04C5" w:rsidRPr="00CD04C5">
        <w:rPr>
          <w:rFonts w:ascii="Arial" w:cs="Arial" w:hAnsi="Arial"/>
          <w:sz w:val="32"/>
          <w:szCs w:val="32"/>
        </w:rPr>
        <w:t xml:space="preserve">lověk, který </w:t>
      </w:r>
      <w:r w:rsidR="003038B5">
        <w:rPr>
          <w:rFonts w:ascii="Arial" w:cs="Arial" w:hAnsi="Arial"/>
          <w:sz w:val="32"/>
          <w:szCs w:val="32"/>
        </w:rPr>
        <w:t>jej</w:t>
      </w:r>
      <w:r w:rsidR="00CD04C5" w:rsidRPr="00CD04C5">
        <w:rPr>
          <w:rFonts w:ascii="Arial" w:cs="Arial" w:hAnsi="Arial"/>
          <w:sz w:val="32"/>
          <w:szCs w:val="32"/>
        </w:rPr>
        <w:t xml:space="preserve"> miluje, </w:t>
      </w:r>
      <w:r w:rsidR="008B0702">
        <w:rPr>
          <w:rFonts w:ascii="Arial" w:cs="Arial" w:hAnsi="Arial"/>
          <w:sz w:val="32"/>
          <w:szCs w:val="32"/>
        </w:rPr>
        <w:t>mu</w:t>
      </w:r>
      <w:r w:rsidR="008B0702" w:rsidRPr="00CD04C5">
        <w:rPr>
          <w:rFonts w:ascii="Arial" w:cs="Arial" w:hAnsi="Arial"/>
          <w:sz w:val="32"/>
          <w:szCs w:val="32"/>
        </w:rPr>
        <w:t xml:space="preserve"> </w:t>
      </w:r>
      <w:r w:rsidR="00CD04C5" w:rsidRPr="00CD04C5">
        <w:rPr>
          <w:rFonts w:ascii="Arial" w:cs="Arial" w:hAnsi="Arial"/>
          <w:sz w:val="32"/>
          <w:szCs w:val="32"/>
        </w:rPr>
        <w:t>slo</w:t>
      </w:r>
      <w:r w:rsidR="003038B5">
        <w:rPr>
          <w:rFonts w:ascii="Arial" w:cs="Arial" w:hAnsi="Arial"/>
          <w:sz w:val="32"/>
          <w:szCs w:val="32"/>
        </w:rPr>
        <w:t xml:space="preserve">užil </w:t>
      </w:r>
      <w:r w:rsidR="00CD04C5" w:rsidRPr="00CD04C5">
        <w:rPr>
          <w:rFonts w:ascii="Arial" w:cs="Arial" w:hAnsi="Arial"/>
          <w:sz w:val="32"/>
          <w:szCs w:val="32"/>
        </w:rPr>
        <w:t>za všech okolností a vzdor odpudivému obalu, v</w:t>
      </w:r>
      <w:r w:rsidR="00EB31D3">
        <w:rPr>
          <w:rFonts w:ascii="Arial" w:cs="Arial" w:hAnsi="Arial"/>
          <w:sz w:val="32"/>
          <w:szCs w:val="32"/>
        </w:rPr>
        <w:t> </w:t>
      </w:r>
      <w:r w:rsidR="00CD04C5" w:rsidRPr="00CD04C5">
        <w:rPr>
          <w:rFonts w:ascii="Arial" w:cs="Arial" w:hAnsi="Arial"/>
          <w:sz w:val="32"/>
          <w:szCs w:val="32"/>
        </w:rPr>
        <w:t>němž je ideál někdy skryt. Důležité je, aby s</w:t>
      </w:r>
      <w:r w:rsidR="008B0702">
        <w:rPr>
          <w:rFonts w:ascii="Arial" w:cs="Arial" w:hAnsi="Arial"/>
          <w:sz w:val="32"/>
          <w:szCs w:val="32"/>
        </w:rPr>
        <w:t>větlo</w:t>
      </w:r>
      <w:r w:rsidR="00CD04C5" w:rsidRPr="00CD04C5">
        <w:rPr>
          <w:rFonts w:ascii="Arial" w:cs="Arial" w:hAnsi="Arial"/>
          <w:sz w:val="32"/>
          <w:szCs w:val="32"/>
        </w:rPr>
        <w:t xml:space="preserve">, které nás </w:t>
      </w:r>
      <w:r w:rsidR="003038B5">
        <w:rPr>
          <w:rFonts w:ascii="Arial" w:cs="Arial" w:hAnsi="Arial"/>
          <w:sz w:val="32"/>
          <w:szCs w:val="32"/>
        </w:rPr>
        <w:t xml:space="preserve">krásně </w:t>
      </w:r>
      <w:r w:rsidR="00CD04C5" w:rsidRPr="00CD04C5">
        <w:rPr>
          <w:rFonts w:ascii="Arial" w:cs="Arial" w:hAnsi="Arial"/>
          <w:sz w:val="32"/>
          <w:szCs w:val="32"/>
        </w:rPr>
        <w:t xml:space="preserve">oslnilo na hoře Tábor, </w:t>
      </w:r>
      <w:r w:rsidR="003038B5">
        <w:rPr>
          <w:rFonts w:ascii="Arial" w:cs="Arial" w:hAnsi="Arial"/>
          <w:sz w:val="32"/>
          <w:szCs w:val="32"/>
        </w:rPr>
        <w:t>ne</w:t>
      </w:r>
      <w:r w:rsidR="00CD04C5" w:rsidRPr="00CD04C5">
        <w:rPr>
          <w:rFonts w:ascii="Arial" w:cs="Arial" w:hAnsi="Arial"/>
          <w:sz w:val="32"/>
          <w:szCs w:val="32"/>
        </w:rPr>
        <w:t>zhaslo v mlhách, do nichž jsou nížiny ponořeny.</w:t>
      </w:r>
      <w:r w:rsidR="003038B5">
        <w:rPr>
          <w:rFonts w:ascii="Arial" w:cs="Arial" w:hAnsi="Arial"/>
          <w:sz w:val="32"/>
          <w:szCs w:val="32"/>
        </w:rPr>
        <w:t xml:space="preserve"> </w:t>
      </w:r>
      <w:r w:rsidR="00CD04C5" w:rsidRPr="00CD04C5">
        <w:rPr>
          <w:rFonts w:ascii="Arial" w:cs="Arial" w:hAnsi="Arial"/>
          <w:sz w:val="32"/>
          <w:szCs w:val="32"/>
        </w:rPr>
        <w:t>Vystoupat na horu Tábor je nezbytné.</w:t>
      </w:r>
      <w:r w:rsidR="003038B5">
        <w:rPr>
          <w:rFonts w:ascii="Arial" w:cs="Arial" w:hAnsi="Arial"/>
          <w:sz w:val="32"/>
          <w:szCs w:val="32"/>
        </w:rPr>
        <w:t xml:space="preserve"> Bez ideálu, bez vidění nebeských výšin, bez tušení Boží slávy, bychom neměli žádný důvod pozvedat hlavu vzhůru. A t</w:t>
      </w:r>
      <w:r w:rsidR="00CD04C5" w:rsidRPr="00CD04C5">
        <w:rPr>
          <w:rFonts w:ascii="Arial" w:cs="Arial" w:hAnsi="Arial"/>
          <w:sz w:val="32"/>
          <w:szCs w:val="32"/>
        </w:rPr>
        <w:t>omu, kdo z plných plic dýchal čistý horský vzduch, nemůže těžký, nezdravý vzduch nížin uškodit.</w:t>
      </w:r>
    </w:p>
    <w:p>
      <w:pPr>
        <w:pStyle w:val="style0"/>
        <w:spacing w:after="120"/>
        <w:ind w:firstLine="426"/>
        <w:jc w:val="both"/>
        <w:rPr>
          <w:rFonts w:ascii="Arial" w:cs="Arial" w:hAnsi="Arial"/>
          <w:sz w:val="32"/>
          <w:szCs w:val="32"/>
        </w:rPr>
      </w:pPr>
      <w:r w:rsidR="00CD04C5" w:rsidRPr="00CD04C5">
        <w:rPr>
          <w:rFonts w:ascii="Arial" w:cs="Arial" w:hAnsi="Arial"/>
          <w:sz w:val="32"/>
          <w:szCs w:val="32"/>
        </w:rPr>
        <w:t>Důležité je vytrvat, stavět světlo proti tmám, velkorysost proti malichernosti, odpuštění proti „ranám pod pás“, věrnost proti zradě, upřímnost proti pokrytectví, čisté úmysly proti „zákulisním machinacím", zájem proti lho</w:t>
      </w:r>
      <w:r w:rsidR="003038B5">
        <w:rPr>
          <w:rFonts w:ascii="Arial" w:cs="Arial" w:hAnsi="Arial"/>
          <w:sz w:val="32"/>
          <w:szCs w:val="32"/>
        </w:rPr>
        <w:t xml:space="preserve">stejnosti. </w:t>
      </w:r>
      <w:r w:rsidR="00CD04C5" w:rsidRPr="00CD04C5">
        <w:rPr>
          <w:rFonts w:ascii="Arial" w:cs="Arial" w:hAnsi="Arial"/>
          <w:sz w:val="32"/>
          <w:szCs w:val="32"/>
        </w:rPr>
        <w:t>Čas od času budeme mít pocit, že náš boj je předem ztracený, že se už nedá nic dělat, že to vše, proti čemu se snažíme bojovat, nás vbrzku jednoduše pře</w:t>
      </w:r>
      <w:r w:rsidR="003038B5">
        <w:rPr>
          <w:rFonts w:ascii="Arial" w:cs="Arial" w:hAnsi="Arial"/>
          <w:sz w:val="32"/>
          <w:szCs w:val="32"/>
        </w:rPr>
        <w:t>válcuje</w:t>
      </w:r>
      <w:r>
        <w:rPr>
          <w:rFonts w:ascii="Arial" w:cs="Arial" w:hAnsi="Arial"/>
          <w:sz w:val="32"/>
          <w:szCs w:val="32"/>
          <w:lang w:val="en-US"/>
        </w:rPr>
        <w:t>.</w:t>
      </w:r>
      <w:r w:rsidR="003038B5">
        <w:rPr>
          <w:rFonts w:ascii="Arial" w:cs="Arial" w:hAnsi="Arial"/>
          <w:sz w:val="32"/>
          <w:szCs w:val="32"/>
        </w:rPr>
        <w:t xml:space="preserve"> Ale k</w:t>
      </w:r>
      <w:r w:rsidR="00EB31D3">
        <w:rPr>
          <w:rFonts w:ascii="Arial" w:cs="Arial" w:hAnsi="Arial"/>
          <w:sz w:val="32"/>
          <w:szCs w:val="32"/>
        </w:rPr>
        <w:t> </w:t>
      </w:r>
      <w:r w:rsidR="00CD04C5" w:rsidRPr="00CD04C5">
        <w:rPr>
          <w:rFonts w:ascii="Arial" w:cs="Arial" w:hAnsi="Arial"/>
          <w:sz w:val="32"/>
          <w:szCs w:val="32"/>
        </w:rPr>
        <w:t xml:space="preserve">vítězství nám dopomůže </w:t>
      </w:r>
      <w:r w:rsidR="003038B5">
        <w:rPr>
          <w:rFonts w:ascii="Arial" w:cs="Arial" w:hAnsi="Arial"/>
          <w:sz w:val="32"/>
          <w:szCs w:val="32"/>
        </w:rPr>
        <w:t xml:space="preserve">trpělivost, věrnost, </w:t>
      </w:r>
      <w:r w:rsidR="00CD04C5" w:rsidRPr="00CD04C5">
        <w:rPr>
          <w:rFonts w:ascii="Arial" w:cs="Arial" w:hAnsi="Arial"/>
          <w:sz w:val="32"/>
          <w:szCs w:val="32"/>
        </w:rPr>
        <w:t>vytrvalost</w:t>
      </w:r>
      <w:r w:rsidR="003038B5">
        <w:rPr>
          <w:rFonts w:ascii="Arial" w:cs="Arial" w:hAnsi="Arial"/>
          <w:sz w:val="32"/>
          <w:szCs w:val="32"/>
        </w:rPr>
        <w:t xml:space="preserve"> a vzpomínky na horu proměnění</w:t>
      </w:r>
      <w:r w:rsidR="00CD04C5" w:rsidRPr="00CD04C5">
        <w:rPr>
          <w:rFonts w:ascii="Arial" w:cs="Arial" w:hAnsi="Arial"/>
          <w:sz w:val="32"/>
          <w:szCs w:val="32"/>
        </w:rPr>
        <w:t>. Najednou zjistíme, že stíny dokáže rozptýlit i docela slabé světlo, že ideály si i v bažině průměrnosti u</w:t>
      </w:r>
      <w:r w:rsidR="003038B5">
        <w:rPr>
          <w:rFonts w:ascii="Arial" w:cs="Arial" w:hAnsi="Arial"/>
          <w:sz w:val="32"/>
          <w:szCs w:val="32"/>
        </w:rPr>
        <w:t xml:space="preserve">chovaly pevnou půdu pod nohama a </w:t>
      </w:r>
      <w:r w:rsidR="00CD04C5" w:rsidRPr="00CD04C5">
        <w:rPr>
          <w:rFonts w:ascii="Arial" w:cs="Arial" w:hAnsi="Arial"/>
          <w:sz w:val="32"/>
          <w:szCs w:val="32"/>
        </w:rPr>
        <w:t>že hora Tábor se dala do pohybu a přesouvá se</w:t>
      </w:r>
      <w:r w:rsidR="00FE0E5E">
        <w:rPr>
          <w:rFonts w:ascii="Arial" w:cs="Arial" w:hAnsi="Arial"/>
          <w:sz w:val="32"/>
          <w:szCs w:val="32"/>
        </w:rPr>
        <w:t xml:space="preserve"> i</w:t>
      </w:r>
      <w:r w:rsidR="00CD04C5" w:rsidRPr="00CD04C5">
        <w:rPr>
          <w:rFonts w:ascii="Arial" w:cs="Arial" w:hAnsi="Arial"/>
          <w:sz w:val="32"/>
          <w:szCs w:val="32"/>
        </w:rPr>
        <w:t xml:space="preserve"> do nížin.</w:t>
      </w:r>
      <w:r w:rsidR="008B0702">
        <w:rPr>
          <w:rFonts w:ascii="Arial" w:cs="Arial" w:hAnsi="Arial"/>
          <w:sz w:val="32"/>
          <w:szCs w:val="32"/>
        </w:rPr>
        <w:t xml:space="preserve"> </w:t>
      </w:r>
      <w:r w:rsidR="008B0702">
        <w:rPr>
          <w:rFonts w:ascii="Arial" w:cs="Arial" w:hAnsi="Arial"/>
          <w:i/>
          <w:sz w:val="32"/>
          <w:szCs w:val="32"/>
        </w:rPr>
        <w:t>„B</w:t>
      </w:r>
      <w:r w:rsidR="008B0702" w:rsidRPr="008B0702">
        <w:rPr>
          <w:rFonts w:ascii="Arial" w:cs="Arial" w:hAnsi="Arial"/>
          <w:i/>
          <w:sz w:val="32"/>
          <w:szCs w:val="32"/>
        </w:rPr>
        <w:t>udete-li mít víru jako zrnko hořčice, řeknete této hoř</w:t>
      </w:r>
      <w:r w:rsidR="008B0702">
        <w:rPr>
          <w:rFonts w:ascii="Arial" w:cs="Arial" w:hAnsi="Arial"/>
          <w:i/>
          <w:sz w:val="32"/>
          <w:szCs w:val="32"/>
        </w:rPr>
        <w:t xml:space="preserve">e: 'Přejdi odtud tam', a přejde.“ </w:t>
      </w:r>
      <w:r w:rsidR="00CD04C5" w:rsidRPr="00CD04C5">
        <w:rPr>
          <w:rFonts w:ascii="Arial" w:cs="Arial" w:hAnsi="Arial"/>
          <w:sz w:val="32"/>
          <w:szCs w:val="32"/>
        </w:rPr>
        <w:t>Ježíš nás ujišťuje, že „víra jako hořčičné zrnko" (M</w:t>
      </w:r>
      <w:r w:rsidR="00EB31D3">
        <w:rPr>
          <w:rFonts w:ascii="Arial" w:cs="Arial" w:hAnsi="Arial"/>
          <w:sz w:val="32"/>
          <w:szCs w:val="32"/>
        </w:rPr>
        <w:t>t 17:</w:t>
      </w:r>
      <w:r w:rsidR="008B0702">
        <w:rPr>
          <w:rFonts w:ascii="Arial" w:cs="Arial" w:hAnsi="Arial"/>
          <w:sz w:val="32"/>
          <w:szCs w:val="32"/>
        </w:rPr>
        <w:t xml:space="preserve">20) dokáže pohnout horou. </w:t>
      </w:r>
      <w:r w:rsidR="00CD04C5" w:rsidRPr="00CD04C5">
        <w:rPr>
          <w:rFonts w:ascii="Arial" w:cs="Arial" w:hAnsi="Arial"/>
          <w:sz w:val="32"/>
          <w:szCs w:val="32"/>
        </w:rPr>
        <w:t xml:space="preserve">Hora </w:t>
      </w:r>
      <w:r w:rsidR="008B0702">
        <w:rPr>
          <w:rFonts w:ascii="Arial" w:cs="Arial" w:hAnsi="Arial"/>
          <w:sz w:val="32"/>
          <w:szCs w:val="32"/>
        </w:rPr>
        <w:t>proměnění</w:t>
      </w:r>
      <w:r w:rsidR="00CD04C5" w:rsidRPr="00CD04C5">
        <w:rPr>
          <w:rFonts w:ascii="Arial" w:cs="Arial" w:hAnsi="Arial"/>
          <w:sz w:val="32"/>
          <w:szCs w:val="32"/>
        </w:rPr>
        <w:t xml:space="preserve"> se může naším přičiněním přesunout o</w:t>
      </w:r>
      <w:r w:rsidR="00EB31D3">
        <w:rPr>
          <w:rFonts w:ascii="Arial" w:cs="Arial" w:hAnsi="Arial"/>
          <w:sz w:val="32"/>
          <w:szCs w:val="32"/>
        </w:rPr>
        <w:t> </w:t>
      </w:r>
      <w:r w:rsidR="00CD04C5" w:rsidRPr="00CD04C5">
        <w:rPr>
          <w:rFonts w:ascii="Arial" w:cs="Arial" w:hAnsi="Arial"/>
          <w:sz w:val="32"/>
          <w:szCs w:val="32"/>
        </w:rPr>
        <w:t xml:space="preserve">pár milimetrů blíž </w:t>
      </w:r>
      <w:r w:rsidR="008B0702">
        <w:rPr>
          <w:rFonts w:ascii="Arial" w:cs="Arial" w:hAnsi="Arial"/>
          <w:sz w:val="32"/>
          <w:szCs w:val="32"/>
        </w:rPr>
        <w:t xml:space="preserve">i </w:t>
      </w:r>
      <w:r w:rsidR="00CD04C5" w:rsidRPr="00CD04C5">
        <w:rPr>
          <w:rFonts w:ascii="Arial" w:cs="Arial" w:hAnsi="Arial"/>
          <w:sz w:val="32"/>
          <w:szCs w:val="32"/>
        </w:rPr>
        <w:t>k vyasfaltovaným</w:t>
      </w:r>
      <w:r w:rsidR="008B0702">
        <w:rPr>
          <w:rFonts w:ascii="Arial" w:cs="Arial" w:hAnsi="Arial"/>
          <w:sz w:val="32"/>
          <w:szCs w:val="32"/>
        </w:rPr>
        <w:t xml:space="preserve"> </w:t>
      </w:r>
      <w:r w:rsidR="00CD04C5" w:rsidRPr="00CD04C5">
        <w:rPr>
          <w:rFonts w:ascii="Arial" w:cs="Arial" w:hAnsi="Arial"/>
          <w:sz w:val="32"/>
          <w:szCs w:val="32"/>
        </w:rPr>
        <w:t>nížinám.</w:t>
      </w:r>
      <w:r w:rsidR="00FE0E5E">
        <w:rPr>
          <w:rFonts w:ascii="Arial" w:cs="Arial" w:hAnsi="Arial"/>
          <w:sz w:val="32"/>
          <w:szCs w:val="32"/>
        </w:rPr>
        <w:t xml:space="preserve"> </w:t>
      </w:r>
      <w:r w:rsidR="00CD04C5" w:rsidRPr="00CD04C5">
        <w:rPr>
          <w:rFonts w:ascii="Arial" w:cs="Arial" w:hAnsi="Arial"/>
          <w:sz w:val="32"/>
          <w:szCs w:val="32"/>
        </w:rPr>
        <w:t>Pokud se nám to podaří, znamená to, že jsme nežili zbytečně.</w:t>
      </w:r>
    </w:p>
    <w:p>
      <w:pPr>
        <w:pStyle w:val="style0"/>
        <w:spacing w:after="120"/>
        <w:ind w:firstLine="426"/>
        <w:jc w:val="both"/>
        <w:rPr>
          <w:rFonts w:ascii="Arial" w:cs="Arial" w:hAnsi="Arial"/>
          <w:sz w:val="32"/>
          <w:szCs w:val="32"/>
        </w:rPr>
      </w:pPr>
      <w:r w:rsidR="0005562C">
        <w:rPr>
          <w:rFonts w:ascii="Arial" w:cs="Arial" w:hAnsi="Arial"/>
          <w:sz w:val="32"/>
          <w:szCs w:val="32"/>
        </w:rPr>
        <w:t>K</w:t>
      </w:r>
      <w:r w:rsidR="0005562C" w:rsidRPr="0005562C">
        <w:rPr>
          <w:rFonts w:ascii="Arial" w:cs="Arial" w:hAnsi="Arial"/>
          <w:sz w:val="32"/>
          <w:szCs w:val="32"/>
        </w:rPr>
        <w:t>dec</w:t>
      </w:r>
      <w:r w:rsidR="00EB31D3">
        <w:rPr>
          <w:rFonts w:ascii="Arial" w:cs="Arial" w:hAnsi="Arial"/>
          <w:sz w:val="32"/>
          <w:szCs w:val="32"/>
        </w:rPr>
        <w:t>o se jednou bude chtít zastavit</w:t>
      </w:r>
      <w:r w:rsidR="0005562C">
        <w:rPr>
          <w:rFonts w:ascii="Arial" w:cs="Arial" w:hAnsi="Arial"/>
          <w:sz w:val="32"/>
          <w:szCs w:val="32"/>
        </w:rPr>
        <w:t>…</w:t>
      </w:r>
      <w:r w:rsidR="0005562C" w:rsidRPr="0005562C">
        <w:rPr>
          <w:rFonts w:ascii="Arial" w:cs="Arial" w:hAnsi="Arial"/>
          <w:sz w:val="32"/>
          <w:szCs w:val="32"/>
        </w:rPr>
        <w:t xml:space="preserve"> kdeco jednou může zpuchřet, zastavit se</w:t>
      </w:r>
      <w:r w:rsidR="0005562C">
        <w:rPr>
          <w:rFonts w:ascii="Arial" w:cs="Arial" w:hAnsi="Arial"/>
          <w:sz w:val="32"/>
          <w:szCs w:val="32"/>
        </w:rPr>
        <w:t>…</w:t>
      </w:r>
      <w:r w:rsidR="005F6A50">
        <w:rPr>
          <w:rFonts w:ascii="Arial" w:cs="Arial" w:hAnsi="Arial"/>
          <w:sz w:val="32"/>
          <w:szCs w:val="32"/>
        </w:rPr>
        <w:t xml:space="preserve"> </w:t>
      </w:r>
      <w:r w:rsidR="0005562C" w:rsidRPr="0005562C">
        <w:rPr>
          <w:rFonts w:ascii="Arial" w:cs="Arial" w:hAnsi="Arial"/>
          <w:sz w:val="32"/>
          <w:szCs w:val="32"/>
        </w:rPr>
        <w:t>Přestat fungovat</w:t>
      </w:r>
      <w:r w:rsidR="0005562C">
        <w:rPr>
          <w:rFonts w:ascii="Arial" w:cs="Arial" w:hAnsi="Arial"/>
          <w:sz w:val="32"/>
          <w:szCs w:val="32"/>
        </w:rPr>
        <w:t xml:space="preserve">… </w:t>
      </w:r>
      <w:r w:rsidR="0005562C" w:rsidRPr="0005562C">
        <w:rPr>
          <w:rFonts w:ascii="Arial" w:cs="Arial" w:hAnsi="Arial"/>
          <w:sz w:val="32"/>
          <w:szCs w:val="32"/>
        </w:rPr>
        <w:t>Ale všechno takové se dá napravovat</w:t>
      </w:r>
      <w:r w:rsidR="0005562C">
        <w:rPr>
          <w:rFonts w:ascii="Arial" w:cs="Arial" w:hAnsi="Arial"/>
          <w:sz w:val="32"/>
          <w:szCs w:val="32"/>
        </w:rPr>
        <w:t>…</w:t>
      </w:r>
      <w:r w:rsidR="0005562C" w:rsidRPr="0005562C">
        <w:rPr>
          <w:rFonts w:ascii="Arial" w:cs="Arial" w:hAnsi="Arial"/>
          <w:sz w:val="32"/>
          <w:szCs w:val="32"/>
        </w:rPr>
        <w:t xml:space="preserve"> Byl jsi smutný, že se všechno zastavilo</w:t>
      </w:r>
      <w:r w:rsidR="0005562C">
        <w:rPr>
          <w:rFonts w:ascii="Arial" w:cs="Arial" w:hAnsi="Arial"/>
          <w:sz w:val="32"/>
          <w:szCs w:val="32"/>
        </w:rPr>
        <w:t>…</w:t>
      </w:r>
      <w:r w:rsidR="0005562C" w:rsidRPr="0005562C">
        <w:rPr>
          <w:rFonts w:ascii="Arial" w:cs="Arial" w:hAnsi="Arial"/>
          <w:sz w:val="32"/>
          <w:szCs w:val="32"/>
        </w:rPr>
        <w:t xml:space="preserve"> Jako by opravdu naše město zemřelo. Náš svět zemřel</w:t>
      </w:r>
      <w:r w:rsidR="0005562C">
        <w:rPr>
          <w:rFonts w:ascii="Arial" w:cs="Arial" w:hAnsi="Arial"/>
          <w:sz w:val="32"/>
          <w:szCs w:val="32"/>
        </w:rPr>
        <w:t>…</w:t>
      </w:r>
      <w:r w:rsidR="00EB31D3">
        <w:rPr>
          <w:rFonts w:ascii="Arial" w:cs="Arial" w:hAnsi="Arial"/>
          <w:sz w:val="32"/>
          <w:szCs w:val="32"/>
        </w:rPr>
        <w:t xml:space="preserve"> </w:t>
      </w:r>
      <w:r w:rsidR="0005562C" w:rsidRPr="0005562C">
        <w:rPr>
          <w:rFonts w:ascii="Arial" w:cs="Arial" w:hAnsi="Arial"/>
          <w:sz w:val="32"/>
          <w:szCs w:val="32"/>
        </w:rPr>
        <w:t>Kolikrát v</w:t>
      </w:r>
      <w:r w:rsidR="00EB31D3">
        <w:rPr>
          <w:rFonts w:ascii="Arial" w:cs="Arial" w:hAnsi="Arial"/>
          <w:sz w:val="32"/>
          <w:szCs w:val="32"/>
        </w:rPr>
        <w:t> </w:t>
      </w:r>
      <w:r w:rsidR="0005562C" w:rsidRPr="0005562C">
        <w:rPr>
          <w:rFonts w:ascii="Arial" w:cs="Arial" w:hAnsi="Arial"/>
          <w:sz w:val="32"/>
          <w:szCs w:val="32"/>
        </w:rPr>
        <w:t>životě se ti stane, že svět kole</w:t>
      </w:r>
      <w:r w:rsidR="0005562C">
        <w:rPr>
          <w:rFonts w:ascii="Arial" w:cs="Arial" w:hAnsi="Arial"/>
          <w:sz w:val="32"/>
          <w:szCs w:val="32"/>
        </w:rPr>
        <w:t xml:space="preserve">m tebe bude vypadat, jako by se </w:t>
      </w:r>
      <w:r w:rsidR="0005562C" w:rsidRPr="0005562C">
        <w:rPr>
          <w:rFonts w:ascii="Arial" w:cs="Arial" w:hAnsi="Arial"/>
          <w:sz w:val="32"/>
          <w:szCs w:val="32"/>
        </w:rPr>
        <w:t>zastavil. Někdy se ti možn</w:t>
      </w:r>
      <w:r w:rsidR="0005562C">
        <w:rPr>
          <w:rFonts w:ascii="Arial" w:cs="Arial" w:hAnsi="Arial"/>
          <w:sz w:val="32"/>
          <w:szCs w:val="32"/>
        </w:rPr>
        <w:t>á bude zdát, že dokonce umřel, Ž</w:t>
      </w:r>
      <w:r w:rsidR="0005562C" w:rsidRPr="0005562C">
        <w:rPr>
          <w:rFonts w:ascii="Arial" w:cs="Arial" w:hAnsi="Arial"/>
          <w:sz w:val="32"/>
          <w:szCs w:val="32"/>
        </w:rPr>
        <w:t>e se už nic nepohne, že je</w:t>
      </w:r>
      <w:r w:rsidR="0005562C">
        <w:rPr>
          <w:rFonts w:ascii="Arial" w:cs="Arial" w:hAnsi="Arial"/>
          <w:sz w:val="32"/>
          <w:szCs w:val="32"/>
        </w:rPr>
        <w:t>…</w:t>
      </w:r>
      <w:r w:rsidR="0005562C" w:rsidRPr="0005562C">
        <w:rPr>
          <w:rFonts w:ascii="Arial" w:cs="Arial" w:hAnsi="Arial"/>
          <w:sz w:val="32"/>
          <w:szCs w:val="32"/>
        </w:rPr>
        <w:t xml:space="preserve"> KONEC</w:t>
      </w:r>
      <w:r w:rsidR="0005562C">
        <w:rPr>
          <w:rFonts w:ascii="Arial" w:cs="Arial" w:hAnsi="Arial"/>
          <w:sz w:val="32"/>
          <w:szCs w:val="32"/>
        </w:rPr>
        <w:t>… Ale tak si vzpomeň na horu Tábor. J</w:t>
      </w:r>
      <w:r w:rsidR="008B0702">
        <w:rPr>
          <w:rFonts w:ascii="Arial" w:cs="Arial" w:hAnsi="Arial"/>
          <w:sz w:val="32"/>
          <w:szCs w:val="32"/>
        </w:rPr>
        <w:t>ak</w:t>
      </w:r>
      <w:r w:rsidR="0005562C" w:rsidRPr="0005562C">
        <w:rPr>
          <w:rFonts w:ascii="Arial" w:cs="Arial" w:hAnsi="Arial"/>
          <w:sz w:val="32"/>
          <w:szCs w:val="32"/>
        </w:rPr>
        <w:t xml:space="preserve"> se </w:t>
      </w:r>
      <w:r w:rsidR="0005562C">
        <w:rPr>
          <w:rFonts w:ascii="Arial" w:cs="Arial" w:hAnsi="Arial"/>
          <w:sz w:val="32"/>
          <w:szCs w:val="32"/>
        </w:rPr>
        <w:t>Ježíš s učedníky zase</w:t>
      </w:r>
      <w:r w:rsidR="0005562C" w:rsidRPr="0005562C">
        <w:rPr>
          <w:rFonts w:ascii="Arial" w:cs="Arial" w:hAnsi="Arial"/>
          <w:sz w:val="32"/>
          <w:szCs w:val="32"/>
        </w:rPr>
        <w:t xml:space="preserve"> pustili</w:t>
      </w:r>
      <w:r w:rsidR="0005562C">
        <w:rPr>
          <w:rFonts w:ascii="Arial" w:cs="Arial" w:hAnsi="Arial"/>
          <w:sz w:val="32"/>
          <w:szCs w:val="32"/>
        </w:rPr>
        <w:t xml:space="preserve"> do práce</w:t>
      </w:r>
      <w:r w:rsidR="0005562C" w:rsidRPr="0005562C">
        <w:rPr>
          <w:rFonts w:ascii="Arial" w:cs="Arial" w:hAnsi="Arial"/>
          <w:sz w:val="32"/>
          <w:szCs w:val="32"/>
        </w:rPr>
        <w:t xml:space="preserve">, </w:t>
      </w:r>
      <w:r w:rsidR="0005562C">
        <w:rPr>
          <w:rFonts w:ascii="Arial" w:cs="Arial" w:hAnsi="Arial"/>
          <w:sz w:val="32"/>
          <w:szCs w:val="32"/>
        </w:rPr>
        <w:t xml:space="preserve">a </w:t>
      </w:r>
      <w:r w:rsidR="0005562C" w:rsidRPr="0005562C">
        <w:rPr>
          <w:rFonts w:ascii="Arial" w:cs="Arial" w:hAnsi="Arial"/>
          <w:sz w:val="32"/>
          <w:szCs w:val="32"/>
        </w:rPr>
        <w:t xml:space="preserve">nakonec se </w:t>
      </w:r>
      <w:r w:rsidR="0005562C">
        <w:rPr>
          <w:rFonts w:ascii="Arial" w:cs="Arial" w:hAnsi="Arial"/>
          <w:sz w:val="32"/>
          <w:szCs w:val="32"/>
        </w:rPr>
        <w:t>jim</w:t>
      </w:r>
      <w:r w:rsidR="0005562C" w:rsidRPr="0005562C">
        <w:rPr>
          <w:rFonts w:ascii="Arial" w:cs="Arial" w:hAnsi="Arial"/>
          <w:sz w:val="32"/>
          <w:szCs w:val="32"/>
        </w:rPr>
        <w:t xml:space="preserve"> podařilo </w:t>
      </w:r>
      <w:r w:rsidR="0005562C">
        <w:rPr>
          <w:rFonts w:ascii="Arial" w:cs="Arial" w:hAnsi="Arial"/>
          <w:sz w:val="32"/>
          <w:szCs w:val="32"/>
        </w:rPr>
        <w:t>dát vše zase</w:t>
      </w:r>
      <w:r w:rsidR="0005562C" w:rsidRPr="0005562C">
        <w:rPr>
          <w:rFonts w:ascii="Arial" w:cs="Arial" w:hAnsi="Arial"/>
          <w:sz w:val="32"/>
          <w:szCs w:val="32"/>
        </w:rPr>
        <w:t xml:space="preserve"> do pořádku</w:t>
      </w:r>
      <w:r w:rsidR="0005562C">
        <w:rPr>
          <w:rFonts w:ascii="Arial" w:cs="Arial" w:hAnsi="Arial"/>
          <w:sz w:val="32"/>
          <w:szCs w:val="32"/>
        </w:rPr>
        <w:t xml:space="preserve">… </w:t>
      </w:r>
      <w:r w:rsidR="0005562C" w:rsidRPr="0005562C">
        <w:rPr>
          <w:rFonts w:ascii="Arial" w:cs="Arial" w:hAnsi="Arial"/>
          <w:sz w:val="32"/>
          <w:szCs w:val="32"/>
        </w:rPr>
        <w:t>Všechno?</w:t>
      </w:r>
      <w:r w:rsidR="0005562C">
        <w:rPr>
          <w:rFonts w:ascii="Arial" w:cs="Arial" w:hAnsi="Arial"/>
          <w:sz w:val="32"/>
          <w:szCs w:val="32"/>
        </w:rPr>
        <w:t xml:space="preserve"> Všechno ne, ale alespoň něco! </w:t>
      </w:r>
    </w:p>
    <w:p>
      <w:pPr>
        <w:pStyle w:val="style0"/>
        <w:tabs>
          <w:tab w:val="right" w:leader="none" w:pos="11057"/>
        </w:tabs>
        <w:ind w:firstLine="426"/>
        <w:jc w:val="both"/>
        <w:rPr>
          <w:rFonts w:ascii="Arial" w:cs="Arial" w:hAnsi="Arial"/>
          <w:sz w:val="32"/>
          <w:szCs w:val="32"/>
        </w:rPr>
      </w:pPr>
      <w:r w:rsidR="0005562C" w:rsidRPr="0005562C">
        <w:rPr>
          <w:rFonts w:ascii="Arial" w:cs="Arial" w:hAnsi="Arial"/>
          <w:sz w:val="32"/>
          <w:szCs w:val="32"/>
        </w:rPr>
        <w:t>Tolikrát si lidé myslí, že je něco mrtvé</w:t>
      </w:r>
      <w:r w:rsidR="0005562C">
        <w:rPr>
          <w:rFonts w:ascii="Arial" w:cs="Arial" w:hAnsi="Arial"/>
          <w:sz w:val="32"/>
          <w:szCs w:val="32"/>
        </w:rPr>
        <w:t xml:space="preserve">… </w:t>
      </w:r>
      <w:r w:rsidR="0005562C" w:rsidRPr="0005562C">
        <w:rPr>
          <w:rFonts w:ascii="Arial" w:cs="Arial" w:hAnsi="Arial"/>
          <w:sz w:val="32"/>
          <w:szCs w:val="32"/>
        </w:rPr>
        <w:t xml:space="preserve">A myslí si to </w:t>
      </w:r>
      <w:r w:rsidR="00B81675">
        <w:rPr>
          <w:rFonts w:ascii="Arial" w:cs="Arial" w:hAnsi="Arial"/>
          <w:sz w:val="32"/>
          <w:szCs w:val="32"/>
        </w:rPr>
        <w:t xml:space="preserve">jenom proto, že je nenapadne: </w:t>
      </w:r>
      <w:r w:rsidR="00B81675" w:rsidRPr="00B81675">
        <w:rPr>
          <w:rFonts w:ascii="Arial" w:cs="Arial" w:hAnsi="Arial"/>
          <w:i/>
          <w:sz w:val="32"/>
          <w:szCs w:val="32"/>
        </w:rPr>
        <w:t>„J</w:t>
      </w:r>
      <w:r w:rsidR="0005562C" w:rsidRPr="00B81675">
        <w:rPr>
          <w:rFonts w:ascii="Arial" w:cs="Arial" w:hAnsi="Arial"/>
          <w:i/>
          <w:sz w:val="32"/>
          <w:szCs w:val="32"/>
        </w:rPr>
        <w:t>e to vlastně živé, jenom je třeba tomu věnovat čas… Opravit…</w:t>
      </w:r>
      <w:r w:rsidR="00B81675" w:rsidRPr="00B81675">
        <w:rPr>
          <w:rFonts w:ascii="Arial" w:cs="Arial" w:hAnsi="Arial"/>
          <w:i/>
          <w:sz w:val="32"/>
          <w:szCs w:val="32"/>
        </w:rPr>
        <w:t>“</w:t>
      </w:r>
      <w:r w:rsidR="0005562C">
        <w:rPr>
          <w:rFonts w:ascii="Arial" w:cs="Arial" w:hAnsi="Arial"/>
          <w:sz w:val="32"/>
          <w:szCs w:val="32"/>
        </w:rPr>
        <w:t xml:space="preserve"> Tolik konců není vlastně konci. </w:t>
      </w:r>
      <w:r w:rsidR="00B81675">
        <w:rPr>
          <w:rFonts w:ascii="Arial" w:cs="Arial" w:hAnsi="Arial"/>
          <w:sz w:val="32"/>
          <w:szCs w:val="32"/>
        </w:rPr>
        <w:t>Jsou to připravené</w:t>
      </w:r>
      <w:r w:rsidR="0005562C" w:rsidRPr="0005562C">
        <w:rPr>
          <w:rFonts w:ascii="Arial" w:cs="Arial" w:hAnsi="Arial"/>
          <w:sz w:val="32"/>
          <w:szCs w:val="32"/>
        </w:rPr>
        <w:t xml:space="preserve"> začátky, kterým </w:t>
      </w:r>
      <w:r w:rsidR="00B81675">
        <w:rPr>
          <w:rFonts w:ascii="Arial" w:cs="Arial" w:hAnsi="Arial"/>
          <w:sz w:val="32"/>
          <w:szCs w:val="32"/>
        </w:rPr>
        <w:t xml:space="preserve">zatím ještě </w:t>
      </w:r>
      <w:r w:rsidR="0005562C" w:rsidRPr="0005562C">
        <w:rPr>
          <w:rFonts w:ascii="Arial" w:cs="Arial" w:hAnsi="Arial"/>
          <w:sz w:val="32"/>
          <w:szCs w:val="32"/>
        </w:rPr>
        <w:t>nikdo nedal možnost, aby pokračovaly</w:t>
      </w:r>
      <w:r w:rsidR="0005562C">
        <w:rPr>
          <w:rFonts w:ascii="Arial" w:cs="Arial" w:hAnsi="Arial"/>
          <w:sz w:val="32"/>
          <w:szCs w:val="32"/>
        </w:rPr>
        <w:t xml:space="preserve">… </w:t>
      </w:r>
      <w:r w:rsidR="0005562C" w:rsidRPr="0005562C">
        <w:rPr>
          <w:rFonts w:ascii="Arial" w:cs="Arial" w:hAnsi="Arial"/>
          <w:sz w:val="32"/>
          <w:szCs w:val="32"/>
        </w:rPr>
        <w:t xml:space="preserve">Někdy stačí jen trochu opravit nějaký </w:t>
      </w:r>
      <w:r w:rsidR="00B81675">
        <w:rPr>
          <w:rFonts w:ascii="Arial" w:cs="Arial" w:hAnsi="Arial"/>
          <w:sz w:val="32"/>
          <w:szCs w:val="32"/>
        </w:rPr>
        <w:t>ten „</w:t>
      </w:r>
      <w:r w:rsidR="0005562C" w:rsidRPr="0005562C">
        <w:rPr>
          <w:rFonts w:ascii="Arial" w:cs="Arial" w:hAnsi="Arial"/>
          <w:sz w:val="32"/>
          <w:szCs w:val="32"/>
        </w:rPr>
        <w:t>konec</w:t>
      </w:r>
      <w:r w:rsidR="00B81675">
        <w:rPr>
          <w:rFonts w:ascii="Arial" w:cs="Arial" w:hAnsi="Arial"/>
          <w:sz w:val="32"/>
          <w:szCs w:val="32"/>
        </w:rPr>
        <w:t>“</w:t>
      </w:r>
      <w:r w:rsidR="0005562C">
        <w:rPr>
          <w:rFonts w:ascii="Arial" w:cs="Arial" w:hAnsi="Arial"/>
          <w:sz w:val="32"/>
          <w:szCs w:val="32"/>
        </w:rPr>
        <w:t xml:space="preserve">… </w:t>
      </w:r>
      <w:r w:rsidR="0005562C" w:rsidRPr="0005562C">
        <w:rPr>
          <w:rFonts w:ascii="Arial" w:cs="Arial" w:hAnsi="Arial"/>
          <w:sz w:val="32"/>
          <w:szCs w:val="32"/>
        </w:rPr>
        <w:t xml:space="preserve">A </w:t>
      </w:r>
      <w:r w:rsidR="00B95602">
        <w:rPr>
          <w:rFonts w:ascii="Arial" w:cs="Arial" w:hAnsi="Arial"/>
          <w:sz w:val="32"/>
          <w:szCs w:val="32"/>
        </w:rPr>
        <w:t>rázem se z něj stane</w:t>
      </w:r>
      <w:r w:rsidR="0005562C" w:rsidRPr="0005562C">
        <w:rPr>
          <w:rFonts w:ascii="Arial" w:cs="Arial" w:hAnsi="Arial"/>
          <w:sz w:val="32"/>
          <w:szCs w:val="32"/>
        </w:rPr>
        <w:t xml:space="preserve"> krásný začátek</w:t>
      </w:r>
      <w:r w:rsidR="0005562C">
        <w:rPr>
          <w:rFonts w:ascii="Arial" w:cs="Arial" w:hAnsi="Arial"/>
          <w:sz w:val="32"/>
          <w:szCs w:val="32"/>
        </w:rPr>
        <w:t xml:space="preserve">… </w:t>
      </w:r>
      <w:r w:rsidR="00B81675">
        <w:rPr>
          <w:rFonts w:ascii="Arial" w:cs="Arial" w:hAnsi="Arial"/>
          <w:sz w:val="32"/>
          <w:szCs w:val="32"/>
        </w:rPr>
        <w:tab/>
      </w:r>
      <w:r w:rsidR="0005562C">
        <w:rPr>
          <w:rFonts w:ascii="Arial" w:cs="Arial" w:hAnsi="Arial"/>
          <w:sz w:val="32"/>
          <w:szCs w:val="32"/>
        </w:rPr>
        <w:t>Amen</w:t>
      </w:r>
    </w:p>
    <w:sectPr>
      <w:pgSz w:w="11906" w:h="16838" w:orient="portrait" w:code="9"/>
      <w:pgMar w:top="397" w:right="397" w:bottom="397" w:left="3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12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12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005020204"/>
    <w:charset w:val="12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4030204"/>
    <w:charset w:val="12"/>
    <w:family w:val="swiss"/>
    <w:pitch w:val="variable"/>
    <w:sig w:usb0="E00002FF" w:usb1="4000ACFF" w:usb2="00000001" w:usb3="00000000" w:csb0="0000019F" w:csb1="00000000"/>
  </w:font>
  <w:font w:name="Cambria Math">
    <w:altName w:val="Cambria Math"/>
    <w:panose1 w:val="02040503050006030204"/>
    <w:charset w:val="1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09"/>
  <w:bookFoldPrintingSheets w:val="0"/>
  <w:drawingGridHorizontalSpacing w:val="110"/>
  <w:drawingGridVerticalSpacing w:val="180"/>
  <w:displayHorizontalDrawingGridEvery w:val="2"/>
  <w:displayVerticalDrawingGridEvery w:val="2"/>
  <w:drawingGridHorizontalOrigin w:val="397"/>
  <w:drawingGridVerticalOrigin w:val="397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</w:rPr>
    </w:rPrDefault>
    <w:pPrDefault>
      <w:pPr/>
    </w:pPrDefault>
  </w:docDefaults>
  <w:style w:type="paragraph" w:default="1" w:styleId="style0">
    <w:name w:val="Normal"/>
    <w:pPr>
      <w:jc w:val="center"/>
    </w:pPr>
    <w:rPr>
      <w:sz w:val="22"/>
      <w:szCs w:val="22"/>
      <w:lang w:val="cs-CZ" w:bidi="ar-SA" w:eastAsia="en-US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Words>1259</Words>
  <Pages>2</Pages>
  <Characters>6198</Characters>
  <Application>WPS Office</Application>
  <DocSecurity>0</DocSecurity>
  <Paragraphs>15</Paragraphs>
  <ScaleCrop>false</ScaleCrop>
  <LinksUpToDate>false</LinksUpToDate>
  <CharactersWithSpaces>7446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2020-02-21T09:22:16Z</dcterms:created>
  <dc:creator>kancelar_sboru</dc:creator>
  <lastModifiedBy>SM-A530F</lastModifiedBy>
  <lastPrinted>2015-06-21T06:52:00Z</lastPrinted>
  <dcterms:modified xsi:type="dcterms:W3CDTF">2020-02-21T09:47:42Z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